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5C84" w14:textId="77777777" w:rsidR="00725D9E" w:rsidRPr="006D0657" w:rsidRDefault="00725D9E" w:rsidP="002B6841">
      <w:pPr>
        <w:pStyle w:val="NoSpacing"/>
        <w:spacing w:line="276" w:lineRule="auto"/>
        <w:rPr>
          <w:rFonts w:ascii="Arial" w:hAnsi="Arial" w:cs="Arial"/>
          <w:sz w:val="20"/>
        </w:rPr>
      </w:pPr>
    </w:p>
    <w:p w14:paraId="3457786F" w14:textId="02A10922" w:rsidR="006D0657" w:rsidRPr="006D0657" w:rsidRDefault="00EF0745" w:rsidP="002B6841">
      <w:pPr>
        <w:jc w:val="center"/>
        <w:rPr>
          <w:rFonts w:ascii="Arial" w:eastAsia="Times New Roman" w:hAnsi="Arial" w:cs="Arial"/>
          <w:color w:val="auto"/>
          <w:sz w:val="24"/>
          <w:szCs w:val="24"/>
          <w:lang w:eastAsia="en-US" w:bidi="ar-SA"/>
        </w:rPr>
      </w:pPr>
      <w:r>
        <w:rPr>
          <w:rFonts w:ascii="Arial" w:eastAsia="Times New Roman" w:hAnsi="Arial" w:cs="Arial"/>
          <w:b/>
          <w:bCs/>
          <w:color w:val="000000"/>
          <w:sz w:val="24"/>
          <w:szCs w:val="24"/>
          <w:lang w:eastAsia="en-US" w:bidi="ar-SA"/>
        </w:rPr>
        <w:t>Women’s History Month</w:t>
      </w:r>
      <w:r w:rsidR="0007057C">
        <w:rPr>
          <w:rFonts w:ascii="Arial" w:eastAsia="Times New Roman" w:hAnsi="Arial" w:cs="Arial"/>
          <w:b/>
          <w:bCs/>
          <w:color w:val="000000"/>
          <w:sz w:val="24"/>
          <w:szCs w:val="24"/>
          <w:lang w:eastAsia="en-US" w:bidi="ar-SA"/>
        </w:rPr>
        <w:t xml:space="preserve"> Sample Speech</w:t>
      </w:r>
    </w:p>
    <w:p w14:paraId="1AB3F8F8" w14:textId="55541E42" w:rsidR="006D0657" w:rsidRPr="006D0657" w:rsidRDefault="006D0657" w:rsidP="002B6841">
      <w:pPr>
        <w:jc w:val="center"/>
        <w:rPr>
          <w:rFonts w:ascii="Arial" w:eastAsia="Times New Roman" w:hAnsi="Arial" w:cs="Arial"/>
          <w:color w:val="auto"/>
          <w:sz w:val="24"/>
          <w:szCs w:val="24"/>
          <w:lang w:eastAsia="en-US" w:bidi="ar-SA"/>
        </w:rPr>
      </w:pPr>
      <w:r w:rsidRPr="00EA7754">
        <w:rPr>
          <w:rFonts w:ascii="Arial" w:eastAsia="Times New Roman" w:hAnsi="Arial" w:cs="Arial"/>
          <w:color w:val="000000"/>
          <w:sz w:val="24"/>
          <w:szCs w:val="24"/>
          <w:lang w:eastAsia="en-US" w:bidi="ar-SA"/>
        </w:rPr>
        <w:t>(</w:t>
      </w:r>
      <w:r w:rsidR="00EA7754">
        <w:rPr>
          <w:rFonts w:ascii="Arial" w:eastAsia="Times New Roman" w:hAnsi="Arial" w:cs="Arial"/>
          <w:color w:val="000000"/>
          <w:sz w:val="24"/>
          <w:szCs w:val="24"/>
          <w:lang w:eastAsia="en-US" w:bidi="ar-SA"/>
        </w:rPr>
        <w:t>5</w:t>
      </w:r>
      <w:r w:rsidRPr="00EA7754">
        <w:rPr>
          <w:rFonts w:ascii="Arial" w:eastAsia="Times New Roman" w:hAnsi="Arial" w:cs="Arial"/>
          <w:color w:val="000000"/>
          <w:sz w:val="24"/>
          <w:szCs w:val="24"/>
          <w:lang w:eastAsia="en-US" w:bidi="ar-SA"/>
        </w:rPr>
        <w:t xml:space="preserve"> minutes)</w:t>
      </w:r>
    </w:p>
    <w:p w14:paraId="0562EFE1" w14:textId="77777777" w:rsidR="006D0657" w:rsidRPr="006D0657" w:rsidRDefault="006D0657" w:rsidP="002B6841">
      <w:pPr>
        <w:spacing w:after="0"/>
        <w:rPr>
          <w:rFonts w:ascii="Arial" w:eastAsia="Times New Roman" w:hAnsi="Arial" w:cs="Arial"/>
          <w:color w:val="auto"/>
          <w:sz w:val="24"/>
          <w:szCs w:val="24"/>
          <w:lang w:eastAsia="en-US" w:bidi="ar-SA"/>
        </w:rPr>
      </w:pPr>
    </w:p>
    <w:p w14:paraId="3F993D8A" w14:textId="672F8504" w:rsidR="006D0657" w:rsidRPr="006D0657" w:rsidRDefault="006D0657" w:rsidP="002B6841">
      <w:pPr>
        <w:rPr>
          <w:rFonts w:ascii="Arial" w:eastAsia="Times New Roman" w:hAnsi="Arial" w:cs="Arial"/>
          <w:color w:val="auto"/>
          <w:szCs w:val="22"/>
          <w:lang w:eastAsia="en-US" w:bidi="ar-SA"/>
        </w:rPr>
      </w:pPr>
      <w:r w:rsidRPr="006D0657">
        <w:rPr>
          <w:rFonts w:ascii="Arial" w:eastAsia="Times New Roman" w:hAnsi="Arial" w:cs="Arial"/>
          <w:b/>
          <w:bCs/>
          <w:color w:val="000000"/>
          <w:szCs w:val="22"/>
          <w:lang w:eastAsia="en-US" w:bidi="ar-SA"/>
        </w:rPr>
        <w:t>INTRODUCTION</w:t>
      </w:r>
    </w:p>
    <w:p w14:paraId="0ACB9935" w14:textId="6515294D" w:rsidR="006D0657" w:rsidRPr="006D0657" w:rsidRDefault="006D0657" w:rsidP="002B6841">
      <w:pPr>
        <w:rPr>
          <w:rFonts w:ascii="Arial" w:eastAsia="Times New Roman" w:hAnsi="Arial" w:cs="Arial"/>
          <w:color w:val="000000"/>
          <w:szCs w:val="22"/>
          <w:lang w:eastAsia="en-US" w:bidi="ar-SA"/>
        </w:rPr>
      </w:pPr>
      <w:r w:rsidRPr="006D0657">
        <w:rPr>
          <w:rFonts w:ascii="Arial" w:eastAsia="Times New Roman" w:hAnsi="Arial" w:cs="Arial"/>
          <w:color w:val="000000"/>
          <w:szCs w:val="22"/>
          <w:lang w:eastAsia="en-US" w:bidi="ar-SA"/>
        </w:rPr>
        <w:t>Hello, I’m [</w:t>
      </w:r>
      <w:r w:rsidRPr="006D0657">
        <w:rPr>
          <w:rFonts w:ascii="Arial" w:eastAsia="Times New Roman" w:hAnsi="Arial" w:cs="Arial"/>
          <w:color w:val="000000"/>
          <w:szCs w:val="22"/>
          <w:highlight w:val="yellow"/>
          <w:lang w:eastAsia="en-US" w:bidi="ar-SA"/>
        </w:rPr>
        <w:t>NAME</w:t>
      </w:r>
      <w:r w:rsidRPr="006D0657">
        <w:rPr>
          <w:rFonts w:ascii="Arial" w:eastAsia="Times New Roman" w:hAnsi="Arial" w:cs="Arial"/>
          <w:color w:val="000000"/>
          <w:szCs w:val="22"/>
          <w:lang w:eastAsia="en-US" w:bidi="ar-SA"/>
        </w:rPr>
        <w:t>], [</w:t>
      </w:r>
      <w:r w:rsidRPr="006D0657">
        <w:rPr>
          <w:rFonts w:ascii="Arial" w:eastAsia="Times New Roman" w:hAnsi="Arial" w:cs="Arial"/>
          <w:color w:val="000000"/>
          <w:szCs w:val="22"/>
          <w:highlight w:val="yellow"/>
          <w:lang w:eastAsia="en-US" w:bidi="ar-SA"/>
        </w:rPr>
        <w:t>ROLE</w:t>
      </w:r>
      <w:r w:rsidRPr="006D0657">
        <w:rPr>
          <w:rFonts w:ascii="Arial" w:eastAsia="Times New Roman" w:hAnsi="Arial" w:cs="Arial"/>
          <w:color w:val="000000"/>
          <w:szCs w:val="22"/>
          <w:lang w:eastAsia="en-US" w:bidi="ar-SA"/>
        </w:rPr>
        <w:t>] of Student Veterans of America [</w:t>
      </w:r>
      <w:r w:rsidRPr="006D0657">
        <w:rPr>
          <w:rFonts w:ascii="Arial" w:eastAsia="Times New Roman" w:hAnsi="Arial" w:cs="Arial"/>
          <w:color w:val="000000"/>
          <w:szCs w:val="22"/>
          <w:highlight w:val="yellow"/>
          <w:lang w:eastAsia="en-US" w:bidi="ar-SA"/>
        </w:rPr>
        <w:t>CHAPTER NAME</w:t>
      </w:r>
      <w:r w:rsidRPr="006D0657">
        <w:rPr>
          <w:rFonts w:ascii="Arial" w:eastAsia="Times New Roman" w:hAnsi="Arial" w:cs="Arial"/>
          <w:color w:val="000000"/>
          <w:szCs w:val="22"/>
          <w:lang w:eastAsia="en-US" w:bidi="ar-SA"/>
        </w:rPr>
        <w:t xml:space="preserve">]. It is </w:t>
      </w:r>
      <w:r w:rsidR="006F71B4">
        <w:rPr>
          <w:rFonts w:ascii="Arial" w:eastAsia="Times New Roman" w:hAnsi="Arial" w:cs="Arial"/>
          <w:color w:val="000000"/>
          <w:szCs w:val="22"/>
          <w:lang w:eastAsia="en-US" w:bidi="ar-SA"/>
        </w:rPr>
        <w:t xml:space="preserve">wonderful </w:t>
      </w:r>
      <w:r w:rsidRPr="006D0657">
        <w:rPr>
          <w:rFonts w:ascii="Arial" w:eastAsia="Times New Roman" w:hAnsi="Arial" w:cs="Arial"/>
          <w:color w:val="000000"/>
          <w:szCs w:val="22"/>
          <w:lang w:eastAsia="en-US" w:bidi="ar-SA"/>
        </w:rPr>
        <w:t xml:space="preserve">to be here with you today </w:t>
      </w:r>
      <w:r w:rsidR="006F71B4">
        <w:rPr>
          <w:rFonts w:ascii="Arial" w:eastAsia="Times New Roman" w:hAnsi="Arial" w:cs="Arial"/>
          <w:color w:val="000000"/>
          <w:szCs w:val="22"/>
          <w:lang w:eastAsia="en-US" w:bidi="ar-SA"/>
        </w:rPr>
        <w:t>celebrating</w:t>
      </w:r>
      <w:r w:rsidRPr="006D0657">
        <w:rPr>
          <w:rFonts w:ascii="Arial" w:eastAsia="Times New Roman" w:hAnsi="Arial" w:cs="Arial"/>
          <w:color w:val="000000"/>
          <w:szCs w:val="22"/>
          <w:lang w:eastAsia="en-US" w:bidi="ar-SA"/>
        </w:rPr>
        <w:t xml:space="preserve"> </w:t>
      </w:r>
      <w:r w:rsidR="006F71B4">
        <w:rPr>
          <w:rFonts w:ascii="Arial" w:eastAsia="Times New Roman" w:hAnsi="Arial" w:cs="Arial"/>
          <w:color w:val="000000"/>
          <w:szCs w:val="22"/>
          <w:lang w:eastAsia="en-US" w:bidi="ar-SA"/>
        </w:rPr>
        <w:t>Women’s History Month</w:t>
      </w:r>
      <w:r w:rsidRPr="006D0657">
        <w:rPr>
          <w:rFonts w:ascii="Arial" w:eastAsia="Times New Roman" w:hAnsi="Arial" w:cs="Arial"/>
          <w:color w:val="000000"/>
          <w:szCs w:val="22"/>
          <w:lang w:eastAsia="en-US" w:bidi="ar-SA"/>
        </w:rPr>
        <w:t xml:space="preserve">. </w:t>
      </w:r>
      <w:r w:rsidR="006F71B4">
        <w:rPr>
          <w:rFonts w:ascii="Arial" w:eastAsia="Times New Roman" w:hAnsi="Arial" w:cs="Arial"/>
          <w:color w:val="000000"/>
          <w:szCs w:val="22"/>
          <w:lang w:eastAsia="en-US" w:bidi="ar-SA"/>
        </w:rPr>
        <w:t xml:space="preserve">When we take a moment to reflect on the contributions women have made to the United States, </w:t>
      </w:r>
      <w:r w:rsidR="00CC16D5" w:rsidRPr="006D0657">
        <w:rPr>
          <w:rFonts w:ascii="Arial" w:eastAsia="Times New Roman" w:hAnsi="Arial" w:cs="Arial"/>
          <w:color w:val="000000"/>
          <w:szCs w:val="22"/>
          <w:lang w:eastAsia="en-US" w:bidi="ar-SA"/>
        </w:rPr>
        <w:t>[</w:t>
      </w:r>
      <w:r w:rsidR="00CC16D5" w:rsidRPr="006D0657">
        <w:rPr>
          <w:rFonts w:ascii="Arial" w:eastAsia="Times New Roman" w:hAnsi="Arial" w:cs="Arial"/>
          <w:color w:val="000000"/>
          <w:szCs w:val="22"/>
          <w:highlight w:val="yellow"/>
          <w:lang w:eastAsia="en-US" w:bidi="ar-SA"/>
        </w:rPr>
        <w:t>CHAPTER NAME</w:t>
      </w:r>
      <w:r w:rsidR="00CC16D5" w:rsidRPr="006D0657">
        <w:rPr>
          <w:rFonts w:ascii="Arial" w:eastAsia="Times New Roman" w:hAnsi="Arial" w:cs="Arial"/>
          <w:color w:val="000000"/>
          <w:szCs w:val="22"/>
          <w:lang w:eastAsia="en-US" w:bidi="ar-SA"/>
        </w:rPr>
        <w:t>]</w:t>
      </w:r>
      <w:r w:rsidR="00CC16D5">
        <w:rPr>
          <w:rFonts w:ascii="Arial" w:eastAsia="Times New Roman" w:hAnsi="Arial" w:cs="Arial"/>
          <w:color w:val="000000"/>
          <w:szCs w:val="22"/>
          <w:lang w:eastAsia="en-US" w:bidi="ar-SA"/>
        </w:rPr>
        <w:t xml:space="preserve"> </w:t>
      </w:r>
      <w:r w:rsidR="00CA0CC8">
        <w:rPr>
          <w:rFonts w:ascii="Arial" w:eastAsia="Times New Roman" w:hAnsi="Arial" w:cs="Arial"/>
          <w:color w:val="000000"/>
          <w:szCs w:val="22"/>
          <w:lang w:eastAsia="en-US" w:bidi="ar-SA"/>
        </w:rPr>
        <w:t>and I are not at all surprised</w:t>
      </w:r>
      <w:r w:rsidR="006F71B4">
        <w:rPr>
          <w:rFonts w:ascii="Arial" w:eastAsia="Times New Roman" w:hAnsi="Arial" w:cs="Arial"/>
          <w:color w:val="000000"/>
          <w:szCs w:val="22"/>
          <w:lang w:eastAsia="en-US" w:bidi="ar-SA"/>
        </w:rPr>
        <w:t xml:space="preserve"> that many of th</w:t>
      </w:r>
      <w:r w:rsidR="00CA0CC8">
        <w:rPr>
          <w:rFonts w:ascii="Arial" w:eastAsia="Times New Roman" w:hAnsi="Arial" w:cs="Arial"/>
          <w:color w:val="000000"/>
          <w:szCs w:val="22"/>
          <w:lang w:eastAsia="en-US" w:bidi="ar-SA"/>
        </w:rPr>
        <w:t>e</w:t>
      </w:r>
      <w:r w:rsidR="006F71B4">
        <w:rPr>
          <w:rFonts w:ascii="Arial" w:eastAsia="Times New Roman" w:hAnsi="Arial" w:cs="Arial"/>
          <w:color w:val="000000"/>
          <w:szCs w:val="22"/>
          <w:lang w:eastAsia="en-US" w:bidi="ar-SA"/>
        </w:rPr>
        <w:t xml:space="preserve">se stories also involve </w:t>
      </w:r>
      <w:r w:rsidR="00CC16D5">
        <w:rPr>
          <w:rFonts w:ascii="Arial" w:eastAsia="Times New Roman" w:hAnsi="Arial" w:cs="Arial"/>
          <w:color w:val="000000"/>
          <w:szCs w:val="22"/>
          <w:lang w:eastAsia="en-US" w:bidi="ar-SA"/>
        </w:rPr>
        <w:t xml:space="preserve">women </w:t>
      </w:r>
      <w:r w:rsidR="006F71B4">
        <w:rPr>
          <w:rFonts w:ascii="Arial" w:eastAsia="Times New Roman" w:hAnsi="Arial" w:cs="Arial"/>
          <w:color w:val="000000"/>
          <w:szCs w:val="22"/>
          <w:lang w:eastAsia="en-US" w:bidi="ar-SA"/>
        </w:rPr>
        <w:t>veterans</w:t>
      </w:r>
      <w:r w:rsidR="00CA0CC8">
        <w:rPr>
          <w:rFonts w:ascii="Arial" w:eastAsia="Times New Roman" w:hAnsi="Arial" w:cs="Arial"/>
          <w:color w:val="000000"/>
          <w:szCs w:val="22"/>
          <w:lang w:eastAsia="en-US" w:bidi="ar-SA"/>
        </w:rPr>
        <w:t>, giving their all</w:t>
      </w:r>
      <w:r w:rsidR="001E7133">
        <w:rPr>
          <w:rFonts w:ascii="Arial" w:eastAsia="Times New Roman" w:hAnsi="Arial" w:cs="Arial"/>
          <w:color w:val="000000"/>
          <w:szCs w:val="22"/>
          <w:lang w:eastAsia="en-US" w:bidi="ar-SA"/>
        </w:rPr>
        <w:t xml:space="preserve">, </w:t>
      </w:r>
      <w:r w:rsidR="00CA0CC8">
        <w:rPr>
          <w:rFonts w:ascii="Arial" w:eastAsia="Times New Roman" w:hAnsi="Arial" w:cs="Arial"/>
          <w:color w:val="000000"/>
          <w:szCs w:val="22"/>
          <w:lang w:eastAsia="en-US" w:bidi="ar-SA"/>
        </w:rPr>
        <w:t>in service of others</w:t>
      </w:r>
      <w:r w:rsidR="006F71B4">
        <w:rPr>
          <w:rFonts w:ascii="Arial" w:eastAsia="Times New Roman" w:hAnsi="Arial" w:cs="Arial"/>
          <w:color w:val="000000"/>
          <w:szCs w:val="22"/>
          <w:lang w:eastAsia="en-US" w:bidi="ar-SA"/>
        </w:rPr>
        <w:t xml:space="preserve">. </w:t>
      </w:r>
    </w:p>
    <w:p w14:paraId="3DE388F9" w14:textId="2D01A2C6" w:rsidR="006D0657" w:rsidRPr="002B6841" w:rsidRDefault="006F71B4" w:rsidP="002B6841">
      <w:pPr>
        <w:spacing w:after="0" w:line="240" w:lineRule="auto"/>
        <w:rPr>
          <w:rFonts w:ascii="Arial" w:eastAsia="Times New Roman" w:hAnsi="Arial" w:cs="Arial"/>
          <w:color w:val="000000"/>
          <w:szCs w:val="22"/>
          <w:lang w:eastAsia="en-US" w:bidi="ar-SA"/>
        </w:rPr>
      </w:pPr>
      <w:r>
        <w:rPr>
          <w:rFonts w:ascii="Arial" w:eastAsia="Times New Roman" w:hAnsi="Arial" w:cs="Arial"/>
          <w:b/>
          <w:bCs/>
          <w:color w:val="000000"/>
          <w:szCs w:val="22"/>
          <w:lang w:eastAsia="en-US" w:bidi="ar-SA"/>
        </w:rPr>
        <w:t>WOMEN’S HISTORY</w:t>
      </w:r>
    </w:p>
    <w:p w14:paraId="7D920782" w14:textId="5C8FD8A1" w:rsidR="002B6841" w:rsidRDefault="002B6841" w:rsidP="002B6841">
      <w:pPr>
        <w:spacing w:after="0"/>
        <w:rPr>
          <w:rFonts w:ascii="Arial" w:eastAsia="Times New Roman" w:hAnsi="Arial" w:cs="Arial"/>
          <w:color w:val="000000"/>
          <w:szCs w:val="22"/>
          <w:lang w:eastAsia="en-US" w:bidi="ar-SA"/>
        </w:rPr>
      </w:pPr>
    </w:p>
    <w:p w14:paraId="15767088" w14:textId="1544B358" w:rsidR="006F71B4" w:rsidRDefault="00876D2A" w:rsidP="002B6841">
      <w:pPr>
        <w:spacing w:after="0"/>
        <w:rPr>
          <w:rFonts w:ascii="Arial" w:eastAsia="Times New Roman" w:hAnsi="Arial" w:cs="Arial"/>
          <w:color w:val="000000"/>
          <w:szCs w:val="22"/>
          <w:lang w:eastAsia="en-US" w:bidi="ar-SA"/>
        </w:rPr>
      </w:pPr>
      <w:r>
        <w:rPr>
          <w:rFonts w:ascii="Arial" w:eastAsia="Times New Roman" w:hAnsi="Arial" w:cs="Arial"/>
          <w:color w:val="000000"/>
          <w:szCs w:val="22"/>
          <w:lang w:eastAsia="en-US" w:bidi="ar-SA"/>
        </w:rPr>
        <w:t xml:space="preserve">We can start </w:t>
      </w:r>
      <w:r w:rsidR="00CA0CC8">
        <w:rPr>
          <w:rFonts w:ascii="Arial" w:eastAsia="Times New Roman" w:hAnsi="Arial" w:cs="Arial"/>
          <w:color w:val="000000"/>
          <w:szCs w:val="22"/>
          <w:lang w:eastAsia="en-US" w:bidi="ar-SA"/>
        </w:rPr>
        <w:t xml:space="preserve">today </w:t>
      </w:r>
      <w:r w:rsidR="00CC16D5">
        <w:rPr>
          <w:rFonts w:ascii="Arial" w:eastAsia="Times New Roman" w:hAnsi="Arial" w:cs="Arial"/>
          <w:color w:val="000000"/>
          <w:szCs w:val="22"/>
          <w:lang w:eastAsia="en-US" w:bidi="ar-SA"/>
        </w:rPr>
        <w:t>by remembering</w:t>
      </w:r>
      <w:r>
        <w:rPr>
          <w:rFonts w:ascii="Arial" w:eastAsia="Times New Roman" w:hAnsi="Arial" w:cs="Arial"/>
          <w:color w:val="000000"/>
          <w:szCs w:val="22"/>
          <w:lang w:eastAsia="en-US" w:bidi="ar-SA"/>
        </w:rPr>
        <w:t xml:space="preserve"> one of the most revered women in American history, </w:t>
      </w:r>
      <w:r w:rsidR="00CC16D5">
        <w:rPr>
          <w:rFonts w:ascii="Arial" w:eastAsia="Times New Roman" w:hAnsi="Arial" w:cs="Arial"/>
          <w:color w:val="000000"/>
          <w:szCs w:val="22"/>
          <w:lang w:eastAsia="en-US" w:bidi="ar-SA"/>
        </w:rPr>
        <w:t xml:space="preserve">the great </w:t>
      </w:r>
      <w:r>
        <w:rPr>
          <w:rFonts w:ascii="Arial" w:eastAsia="Times New Roman" w:hAnsi="Arial" w:cs="Arial"/>
          <w:color w:val="000000"/>
          <w:szCs w:val="22"/>
          <w:lang w:eastAsia="en-US" w:bidi="ar-SA"/>
        </w:rPr>
        <w:t xml:space="preserve">Harriet Tubman. While she is, of course, most known for leading enslaved people to freedom through the Underground Railroad, she </w:t>
      </w:r>
      <w:r w:rsidR="0039277D">
        <w:rPr>
          <w:rFonts w:ascii="Arial" w:eastAsia="Times New Roman" w:hAnsi="Arial" w:cs="Arial"/>
          <w:color w:val="000000"/>
          <w:szCs w:val="22"/>
          <w:lang w:eastAsia="en-US" w:bidi="ar-SA"/>
        </w:rPr>
        <w:t>was one</w:t>
      </w:r>
      <w:r>
        <w:rPr>
          <w:rFonts w:ascii="Arial" w:eastAsia="Times New Roman" w:hAnsi="Arial" w:cs="Arial"/>
          <w:color w:val="000000"/>
          <w:szCs w:val="22"/>
          <w:lang w:eastAsia="en-US" w:bidi="ar-SA"/>
        </w:rPr>
        <w:t xml:space="preserve"> the first African American wom</w:t>
      </w:r>
      <w:r w:rsidR="0039277D">
        <w:rPr>
          <w:rFonts w:ascii="Arial" w:eastAsia="Times New Roman" w:hAnsi="Arial" w:cs="Arial"/>
          <w:color w:val="000000"/>
          <w:szCs w:val="22"/>
          <w:lang w:eastAsia="en-US" w:bidi="ar-SA"/>
        </w:rPr>
        <w:t>e</w:t>
      </w:r>
      <w:r>
        <w:rPr>
          <w:rFonts w:ascii="Arial" w:eastAsia="Times New Roman" w:hAnsi="Arial" w:cs="Arial"/>
          <w:color w:val="000000"/>
          <w:szCs w:val="22"/>
          <w:lang w:eastAsia="en-US" w:bidi="ar-SA"/>
        </w:rPr>
        <w:t>n to serve in the military</w:t>
      </w:r>
      <w:r w:rsidR="00CC16D5">
        <w:rPr>
          <w:rFonts w:ascii="Arial" w:eastAsia="Times New Roman" w:hAnsi="Arial" w:cs="Arial"/>
          <w:color w:val="000000"/>
          <w:szCs w:val="22"/>
          <w:lang w:eastAsia="en-US" w:bidi="ar-SA"/>
        </w:rPr>
        <w:t xml:space="preserve"> about 160 years ago</w:t>
      </w:r>
      <w:r>
        <w:rPr>
          <w:rFonts w:ascii="Arial" w:eastAsia="Times New Roman" w:hAnsi="Arial" w:cs="Arial"/>
          <w:color w:val="000000"/>
          <w:szCs w:val="22"/>
          <w:lang w:eastAsia="en-US" w:bidi="ar-SA"/>
        </w:rPr>
        <w:t>.</w:t>
      </w:r>
      <w:r w:rsidR="001C6D27">
        <w:rPr>
          <w:rFonts w:ascii="Arial" w:eastAsia="Times New Roman" w:hAnsi="Arial" w:cs="Arial"/>
          <w:color w:val="000000"/>
          <w:szCs w:val="22"/>
          <w:lang w:eastAsia="en-US" w:bidi="ar-SA"/>
        </w:rPr>
        <w:t xml:space="preserve"> In the army, Tubman </w:t>
      </w:r>
      <w:r w:rsidR="00CA0CC8">
        <w:rPr>
          <w:rFonts w:ascii="Arial" w:eastAsia="Times New Roman" w:hAnsi="Arial" w:cs="Arial"/>
          <w:color w:val="000000"/>
          <w:szCs w:val="22"/>
          <w:lang w:eastAsia="en-US" w:bidi="ar-SA"/>
        </w:rPr>
        <w:t>played many roles</w:t>
      </w:r>
      <w:r w:rsidR="001C6D27">
        <w:rPr>
          <w:rFonts w:ascii="Arial" w:eastAsia="Times New Roman" w:hAnsi="Arial" w:cs="Arial"/>
          <w:color w:val="000000"/>
          <w:szCs w:val="22"/>
          <w:lang w:eastAsia="en-US" w:bidi="ar-SA"/>
        </w:rPr>
        <w:t xml:space="preserve">, as a scout, a nurse, a guerilla soldier, and perhaps most interestingly, as a spy. She dressed as an elderly woman and wandered through rebel territory gathering information from enslaved African Americans as well as noting the movement, ammunition depots, and supply lines of the Confederates. </w:t>
      </w:r>
    </w:p>
    <w:p w14:paraId="053893F5" w14:textId="6690D91F" w:rsidR="00CC16D5" w:rsidRDefault="00CC16D5" w:rsidP="002B6841">
      <w:pPr>
        <w:spacing w:after="0"/>
        <w:rPr>
          <w:rFonts w:ascii="Arial" w:eastAsia="Times New Roman" w:hAnsi="Arial" w:cs="Arial"/>
          <w:color w:val="000000"/>
          <w:szCs w:val="22"/>
          <w:lang w:eastAsia="en-US" w:bidi="ar-SA"/>
        </w:rPr>
      </w:pPr>
    </w:p>
    <w:p w14:paraId="5DE6602A" w14:textId="3E535773" w:rsidR="00CC16D5" w:rsidRDefault="00CC16D5" w:rsidP="002B6841">
      <w:pPr>
        <w:spacing w:after="0"/>
        <w:rPr>
          <w:rFonts w:ascii="Arial" w:eastAsia="Times New Roman" w:hAnsi="Arial" w:cs="Arial"/>
          <w:color w:val="000000"/>
          <w:szCs w:val="22"/>
          <w:lang w:eastAsia="en-US" w:bidi="ar-SA"/>
        </w:rPr>
      </w:pPr>
      <w:r>
        <w:rPr>
          <w:rFonts w:ascii="Arial" w:eastAsia="Times New Roman" w:hAnsi="Arial" w:cs="Arial"/>
          <w:color w:val="000000"/>
          <w:szCs w:val="22"/>
          <w:lang w:eastAsia="en-US" w:bidi="ar-SA"/>
        </w:rPr>
        <w:t>But, even before Tubman, in 1841, Sarah Emma Edmonds uprooted her life in her native Nova Scotia, moved to Detroit, Michigan, disguised herself as a man</w:t>
      </w:r>
      <w:r w:rsidR="00CA0CC8">
        <w:rPr>
          <w:rFonts w:ascii="Arial" w:eastAsia="Times New Roman" w:hAnsi="Arial" w:cs="Arial"/>
          <w:color w:val="000000"/>
          <w:szCs w:val="22"/>
          <w:lang w:eastAsia="en-US" w:bidi="ar-SA"/>
        </w:rPr>
        <w:t>,</w:t>
      </w:r>
      <w:r>
        <w:rPr>
          <w:rFonts w:ascii="Arial" w:eastAsia="Times New Roman" w:hAnsi="Arial" w:cs="Arial"/>
          <w:color w:val="000000"/>
          <w:szCs w:val="22"/>
          <w:lang w:eastAsia="en-US" w:bidi="ar-SA"/>
        </w:rPr>
        <w:t xml:space="preserve"> and joined the army so that she could serve, and did so as both a nurse and Union spy. At the time she called herself Frank Thompson, but I urge you to remember </w:t>
      </w:r>
      <w:r w:rsidR="00CA0CC8">
        <w:rPr>
          <w:rFonts w:ascii="Arial" w:eastAsia="Times New Roman" w:hAnsi="Arial" w:cs="Arial"/>
          <w:color w:val="000000"/>
          <w:szCs w:val="22"/>
          <w:lang w:eastAsia="en-US" w:bidi="ar-SA"/>
        </w:rPr>
        <w:t xml:space="preserve">the name </w:t>
      </w:r>
      <w:r>
        <w:rPr>
          <w:rFonts w:ascii="Arial" w:eastAsia="Times New Roman" w:hAnsi="Arial" w:cs="Arial"/>
          <w:color w:val="000000"/>
          <w:szCs w:val="22"/>
          <w:lang w:eastAsia="en-US" w:bidi="ar-SA"/>
        </w:rPr>
        <w:t>Sarah Emma Edmonds</w:t>
      </w:r>
      <w:r w:rsidR="00BD78D0">
        <w:rPr>
          <w:rFonts w:ascii="Arial" w:eastAsia="Times New Roman" w:hAnsi="Arial" w:cs="Arial"/>
          <w:color w:val="000000"/>
          <w:szCs w:val="22"/>
          <w:lang w:eastAsia="en-US" w:bidi="ar-SA"/>
        </w:rPr>
        <w:t>, who would not be stopped when she had a call to serve.</w:t>
      </w:r>
    </w:p>
    <w:p w14:paraId="479B71CF" w14:textId="3169F854" w:rsidR="0039277D" w:rsidRDefault="0039277D" w:rsidP="002B6841">
      <w:pPr>
        <w:spacing w:after="0"/>
        <w:rPr>
          <w:rFonts w:ascii="Arial" w:eastAsia="Times New Roman" w:hAnsi="Arial" w:cs="Arial"/>
          <w:color w:val="000000"/>
          <w:szCs w:val="22"/>
          <w:lang w:eastAsia="en-US" w:bidi="ar-SA"/>
        </w:rPr>
      </w:pPr>
    </w:p>
    <w:p w14:paraId="49687818" w14:textId="167943F1" w:rsidR="0039277D" w:rsidRDefault="00BD78D0" w:rsidP="002B6841">
      <w:pPr>
        <w:spacing w:after="0"/>
        <w:rPr>
          <w:rFonts w:ascii="Arial" w:eastAsia="Times New Roman" w:hAnsi="Arial" w:cs="Arial"/>
          <w:color w:val="000000"/>
          <w:szCs w:val="22"/>
          <w:lang w:eastAsia="en-US" w:bidi="ar-SA"/>
        </w:rPr>
      </w:pPr>
      <w:r>
        <w:rPr>
          <w:rFonts w:ascii="Arial" w:eastAsia="Times New Roman" w:hAnsi="Arial" w:cs="Arial"/>
          <w:color w:val="000000"/>
          <w:szCs w:val="22"/>
          <w:lang w:eastAsia="en-US" w:bidi="ar-SA"/>
        </w:rPr>
        <w:t>Jumping forward to the 2</w:t>
      </w:r>
      <w:r w:rsidR="001E7133">
        <w:rPr>
          <w:rFonts w:ascii="Arial" w:eastAsia="Times New Roman" w:hAnsi="Arial" w:cs="Arial"/>
          <w:color w:val="000000"/>
          <w:szCs w:val="22"/>
          <w:lang w:eastAsia="en-US" w:bidi="ar-SA"/>
        </w:rPr>
        <w:t xml:space="preserve">0th </w:t>
      </w:r>
      <w:r>
        <w:rPr>
          <w:rFonts w:ascii="Arial" w:eastAsia="Times New Roman" w:hAnsi="Arial" w:cs="Arial"/>
          <w:color w:val="000000"/>
          <w:szCs w:val="22"/>
          <w:lang w:eastAsia="en-US" w:bidi="ar-SA"/>
        </w:rPr>
        <w:t>century—h</w:t>
      </w:r>
      <w:r w:rsidR="0039277D">
        <w:rPr>
          <w:rFonts w:ascii="Arial" w:eastAsia="Times New Roman" w:hAnsi="Arial" w:cs="Arial"/>
          <w:color w:val="000000"/>
          <w:szCs w:val="22"/>
          <w:lang w:eastAsia="en-US" w:bidi="ar-SA"/>
        </w:rPr>
        <w:t>ad she been born in the era of an actual US Space Force, it’s possible that Colonel Eileen Collins, might have enlisted there, rather than the Air Force, but she did go on to become the first female space shuttle commander all the same.</w:t>
      </w:r>
    </w:p>
    <w:p w14:paraId="1D26432F" w14:textId="5FEC2DD3" w:rsidR="00CC16D5" w:rsidRDefault="00CC16D5" w:rsidP="002B6841">
      <w:pPr>
        <w:spacing w:after="0"/>
        <w:rPr>
          <w:rFonts w:ascii="Arial" w:eastAsia="Times New Roman" w:hAnsi="Arial" w:cs="Arial"/>
          <w:color w:val="000000"/>
          <w:szCs w:val="22"/>
          <w:lang w:eastAsia="en-US" w:bidi="ar-SA"/>
        </w:rPr>
      </w:pPr>
    </w:p>
    <w:p w14:paraId="02A6E9FF" w14:textId="232BF79F" w:rsidR="00CC16D5" w:rsidRDefault="00CC16D5" w:rsidP="002B6841">
      <w:pPr>
        <w:spacing w:after="0"/>
        <w:rPr>
          <w:rFonts w:ascii="Arial" w:eastAsia="Times New Roman" w:hAnsi="Arial" w:cs="Arial"/>
          <w:color w:val="000000"/>
          <w:szCs w:val="22"/>
          <w:lang w:eastAsia="en-US" w:bidi="ar-SA"/>
        </w:rPr>
      </w:pPr>
      <w:r>
        <w:rPr>
          <w:rFonts w:ascii="Arial" w:eastAsia="Times New Roman" w:hAnsi="Arial" w:cs="Arial"/>
          <w:color w:val="000000"/>
          <w:szCs w:val="22"/>
          <w:lang w:eastAsia="en-US" w:bidi="ar-SA"/>
        </w:rPr>
        <w:t>Much more recently, Army General Ann E. Dunwoody achieved the rank of 4 Star General in 2012</w:t>
      </w:r>
      <w:r w:rsidR="0039277D">
        <w:rPr>
          <w:rFonts w:ascii="Arial" w:eastAsia="Times New Roman" w:hAnsi="Arial" w:cs="Arial"/>
          <w:color w:val="000000"/>
          <w:szCs w:val="22"/>
          <w:lang w:eastAsia="en-US" w:bidi="ar-SA"/>
        </w:rPr>
        <w:t>, having served since 1974. And, while she spoke openly about the lack of equality in her early days, at her retirement she shared that much had changed during her decades of service revolutionizing the Army Material Command.</w:t>
      </w:r>
    </w:p>
    <w:p w14:paraId="68C75A36" w14:textId="42DCC673" w:rsidR="0039277D" w:rsidRDefault="0039277D" w:rsidP="002B6841">
      <w:pPr>
        <w:spacing w:after="0"/>
        <w:rPr>
          <w:rFonts w:ascii="Arial" w:eastAsia="Times New Roman" w:hAnsi="Arial" w:cs="Arial"/>
          <w:color w:val="000000"/>
          <w:szCs w:val="22"/>
          <w:lang w:eastAsia="en-US" w:bidi="ar-SA"/>
        </w:rPr>
      </w:pPr>
    </w:p>
    <w:p w14:paraId="2AB5F4C8" w14:textId="47B39705" w:rsidR="0039277D" w:rsidRPr="006D0657" w:rsidRDefault="0039277D" w:rsidP="002B6841">
      <w:pPr>
        <w:spacing w:after="0"/>
        <w:rPr>
          <w:rFonts w:ascii="Arial" w:eastAsia="Times New Roman" w:hAnsi="Arial" w:cs="Arial"/>
          <w:color w:val="000000"/>
          <w:szCs w:val="22"/>
          <w:lang w:eastAsia="en-US" w:bidi="ar-SA"/>
        </w:rPr>
      </w:pPr>
      <w:r>
        <w:rPr>
          <w:rFonts w:ascii="Arial" w:eastAsia="Times New Roman" w:hAnsi="Arial" w:cs="Arial"/>
          <w:color w:val="000000"/>
          <w:szCs w:val="22"/>
          <w:lang w:eastAsia="en-US" w:bidi="ar-SA"/>
        </w:rPr>
        <w:lastRenderedPageBreak/>
        <w:t>And, I simply cannot sing the praises of women veterans without mentioning Golden Girl Bea Arthur</w:t>
      </w:r>
      <w:r w:rsidR="009F58D4">
        <w:rPr>
          <w:rFonts w:ascii="Arial" w:eastAsia="Times New Roman" w:hAnsi="Arial" w:cs="Arial"/>
          <w:color w:val="000000"/>
          <w:szCs w:val="22"/>
          <w:lang w:eastAsia="en-US" w:bidi="ar-SA"/>
        </w:rPr>
        <w:t xml:space="preserve">, whose </w:t>
      </w:r>
      <w:r w:rsidR="00BD78D0">
        <w:rPr>
          <w:rFonts w:ascii="Arial" w:eastAsia="Times New Roman" w:hAnsi="Arial" w:cs="Arial"/>
          <w:color w:val="000000"/>
          <w:szCs w:val="22"/>
          <w:lang w:eastAsia="en-US" w:bidi="ar-SA"/>
        </w:rPr>
        <w:t>star turn</w:t>
      </w:r>
      <w:r w:rsidR="009F58D4">
        <w:rPr>
          <w:rFonts w:ascii="Arial" w:eastAsia="Times New Roman" w:hAnsi="Arial" w:cs="Arial"/>
          <w:color w:val="000000"/>
          <w:szCs w:val="22"/>
          <w:lang w:eastAsia="en-US" w:bidi="ar-SA"/>
        </w:rPr>
        <w:t xml:space="preserve"> on our television sets began when she was </w:t>
      </w:r>
      <w:r w:rsidR="00BD78D0">
        <w:rPr>
          <w:rFonts w:ascii="Arial" w:eastAsia="Times New Roman" w:hAnsi="Arial" w:cs="Arial"/>
          <w:color w:val="000000"/>
          <w:szCs w:val="22"/>
          <w:lang w:eastAsia="en-US" w:bidi="ar-SA"/>
        </w:rPr>
        <w:t xml:space="preserve">already </w:t>
      </w:r>
      <w:r w:rsidR="009F58D4">
        <w:rPr>
          <w:rFonts w:ascii="Arial" w:eastAsia="Times New Roman" w:hAnsi="Arial" w:cs="Arial"/>
          <w:color w:val="000000"/>
          <w:szCs w:val="22"/>
          <w:lang w:eastAsia="en-US" w:bidi="ar-SA"/>
        </w:rPr>
        <w:t xml:space="preserve">63 years old. Her contributions remain in the form </w:t>
      </w:r>
      <w:r w:rsidR="00F65803">
        <w:rPr>
          <w:rFonts w:ascii="Arial" w:eastAsia="Times New Roman" w:hAnsi="Arial" w:cs="Arial"/>
          <w:color w:val="000000"/>
          <w:szCs w:val="22"/>
          <w:lang w:eastAsia="en-US" w:bidi="ar-SA"/>
        </w:rPr>
        <w:t xml:space="preserve">her </w:t>
      </w:r>
      <w:r w:rsidR="00BD78D0">
        <w:rPr>
          <w:rFonts w:ascii="Arial" w:eastAsia="Times New Roman" w:hAnsi="Arial" w:cs="Arial"/>
          <w:color w:val="000000"/>
          <w:szCs w:val="22"/>
          <w:lang w:eastAsia="en-US" w:bidi="ar-SA"/>
        </w:rPr>
        <w:t>activism</w:t>
      </w:r>
      <w:r w:rsidR="00F65803">
        <w:rPr>
          <w:rFonts w:ascii="Arial" w:eastAsia="Times New Roman" w:hAnsi="Arial" w:cs="Arial"/>
          <w:color w:val="000000"/>
          <w:szCs w:val="22"/>
          <w:lang w:eastAsia="en-US" w:bidi="ar-SA"/>
        </w:rPr>
        <w:t xml:space="preserve"> for a variety of causes and physically, in the form </w:t>
      </w:r>
      <w:r w:rsidR="009F58D4">
        <w:rPr>
          <w:rFonts w:ascii="Arial" w:eastAsia="Times New Roman" w:hAnsi="Arial" w:cs="Arial"/>
          <w:color w:val="000000"/>
          <w:szCs w:val="22"/>
          <w:lang w:eastAsia="en-US" w:bidi="ar-SA"/>
        </w:rPr>
        <w:t>of the Bea Arthur Residence for homeless LGBTQIA youth</w:t>
      </w:r>
      <w:r w:rsidR="00F65803">
        <w:rPr>
          <w:rFonts w:ascii="Arial" w:eastAsia="Times New Roman" w:hAnsi="Arial" w:cs="Arial"/>
          <w:color w:val="000000"/>
          <w:szCs w:val="22"/>
          <w:lang w:eastAsia="en-US" w:bidi="ar-SA"/>
        </w:rPr>
        <w:t xml:space="preserve">. She </w:t>
      </w:r>
      <w:r w:rsidR="00BD78D0">
        <w:rPr>
          <w:rFonts w:ascii="Arial" w:eastAsia="Times New Roman" w:hAnsi="Arial" w:cs="Arial"/>
          <w:color w:val="000000"/>
          <w:szCs w:val="22"/>
          <w:lang w:eastAsia="en-US" w:bidi="ar-SA"/>
        </w:rPr>
        <w:t xml:space="preserve">still </w:t>
      </w:r>
      <w:r w:rsidR="00F65803">
        <w:rPr>
          <w:rFonts w:ascii="Arial" w:eastAsia="Times New Roman" w:hAnsi="Arial" w:cs="Arial"/>
          <w:color w:val="000000"/>
          <w:szCs w:val="22"/>
          <w:lang w:eastAsia="en-US" w:bidi="ar-SA"/>
        </w:rPr>
        <w:t>also continues to make us laugh.</w:t>
      </w:r>
    </w:p>
    <w:p w14:paraId="4CFDD114" w14:textId="53AB4076" w:rsidR="006D0657" w:rsidRPr="006D0657" w:rsidRDefault="006D0657" w:rsidP="002B6841">
      <w:pPr>
        <w:spacing w:before="240" w:after="240"/>
        <w:rPr>
          <w:rFonts w:ascii="Arial" w:eastAsia="Times New Roman" w:hAnsi="Arial" w:cs="Arial"/>
          <w:b/>
          <w:bCs/>
          <w:color w:val="000000"/>
          <w:szCs w:val="22"/>
          <w:lang w:eastAsia="en-US" w:bidi="ar-SA"/>
        </w:rPr>
      </w:pPr>
      <w:r w:rsidRPr="006D0657">
        <w:rPr>
          <w:rFonts w:ascii="Arial" w:eastAsia="Times New Roman" w:hAnsi="Arial" w:cs="Arial"/>
          <w:b/>
          <w:bCs/>
          <w:color w:val="000000"/>
          <w:szCs w:val="22"/>
          <w:lang w:eastAsia="en-US" w:bidi="ar-SA"/>
        </w:rPr>
        <w:t>WHO ARE WE?</w:t>
      </w:r>
    </w:p>
    <w:p w14:paraId="0F14D1B1" w14:textId="4872A370" w:rsidR="006D0657" w:rsidRDefault="002B6841" w:rsidP="002B6841">
      <w:pPr>
        <w:spacing w:before="240" w:after="240"/>
        <w:rPr>
          <w:rFonts w:ascii="Arial" w:eastAsia="Times New Roman" w:hAnsi="Arial" w:cs="Arial"/>
          <w:color w:val="000000"/>
          <w:szCs w:val="22"/>
          <w:lang w:eastAsia="en-US" w:bidi="ar-SA"/>
        </w:rPr>
      </w:pPr>
      <w:r>
        <w:rPr>
          <w:rFonts w:ascii="Arial" w:eastAsia="Times New Roman" w:hAnsi="Arial" w:cs="Arial"/>
          <w:color w:val="000000"/>
          <w:szCs w:val="22"/>
          <w:lang w:eastAsia="en-US" w:bidi="ar-SA"/>
        </w:rPr>
        <w:t>As I mentioned, I am the [</w:t>
      </w:r>
      <w:r w:rsidRPr="00F65803">
        <w:rPr>
          <w:rFonts w:ascii="Arial" w:eastAsia="Times New Roman" w:hAnsi="Arial" w:cs="Arial"/>
          <w:color w:val="000000"/>
          <w:szCs w:val="22"/>
          <w:highlight w:val="yellow"/>
          <w:lang w:eastAsia="en-US" w:bidi="ar-SA"/>
        </w:rPr>
        <w:t>ROLE</w:t>
      </w:r>
      <w:r>
        <w:rPr>
          <w:rFonts w:ascii="Arial" w:eastAsia="Times New Roman" w:hAnsi="Arial" w:cs="Arial"/>
          <w:color w:val="000000"/>
          <w:szCs w:val="22"/>
          <w:lang w:eastAsia="en-US" w:bidi="ar-SA"/>
        </w:rPr>
        <w:t xml:space="preserve">] </w:t>
      </w:r>
      <w:r w:rsidR="00337EF8">
        <w:rPr>
          <w:rFonts w:ascii="Arial" w:eastAsia="Times New Roman" w:hAnsi="Arial" w:cs="Arial"/>
          <w:color w:val="000000"/>
          <w:szCs w:val="22"/>
          <w:lang w:eastAsia="en-US" w:bidi="ar-SA"/>
        </w:rPr>
        <w:t>of [</w:t>
      </w:r>
      <w:r w:rsidR="00337EF8" w:rsidRPr="00F65803">
        <w:rPr>
          <w:rFonts w:ascii="Arial" w:eastAsia="Times New Roman" w:hAnsi="Arial" w:cs="Arial"/>
          <w:color w:val="000000"/>
          <w:szCs w:val="22"/>
          <w:highlight w:val="yellow"/>
          <w:lang w:eastAsia="en-US" w:bidi="ar-SA"/>
        </w:rPr>
        <w:t>CHAPTER NAME</w:t>
      </w:r>
      <w:r w:rsidR="00337EF8">
        <w:rPr>
          <w:rFonts w:ascii="Arial" w:eastAsia="Times New Roman" w:hAnsi="Arial" w:cs="Arial"/>
          <w:color w:val="000000"/>
          <w:szCs w:val="22"/>
          <w:lang w:eastAsia="en-US" w:bidi="ar-SA"/>
        </w:rPr>
        <w:t>] under the banner of Student Veterans of America,</w:t>
      </w:r>
      <w:r w:rsidR="001E7133">
        <w:rPr>
          <w:rFonts w:ascii="Arial" w:eastAsia="Times New Roman" w:hAnsi="Arial" w:cs="Arial"/>
          <w:color w:val="000000"/>
          <w:szCs w:val="22"/>
          <w:lang w:eastAsia="en-US" w:bidi="ar-SA"/>
        </w:rPr>
        <w:t xml:space="preserve"> r</w:t>
      </w:r>
      <w:r w:rsidR="00337EF8">
        <w:rPr>
          <w:rFonts w:ascii="Arial" w:eastAsia="Times New Roman" w:hAnsi="Arial" w:cs="Arial"/>
          <w:color w:val="000000"/>
          <w:szCs w:val="22"/>
          <w:lang w:eastAsia="en-US" w:bidi="ar-SA"/>
        </w:rPr>
        <w:t>epresent</w:t>
      </w:r>
      <w:r w:rsidR="001E7133">
        <w:rPr>
          <w:rFonts w:ascii="Arial" w:eastAsia="Times New Roman" w:hAnsi="Arial" w:cs="Arial"/>
          <w:color w:val="000000"/>
          <w:szCs w:val="22"/>
          <w:lang w:eastAsia="en-US" w:bidi="ar-SA"/>
        </w:rPr>
        <w:t>ing more than</w:t>
      </w:r>
      <w:r w:rsidR="00337EF8">
        <w:rPr>
          <w:rFonts w:ascii="Arial" w:eastAsia="Times New Roman" w:hAnsi="Arial" w:cs="Arial"/>
          <w:color w:val="000000"/>
          <w:szCs w:val="22"/>
          <w:lang w:eastAsia="en-US" w:bidi="ar-SA"/>
        </w:rPr>
        <w:t xml:space="preserve"> 750,000 student veterans each year</w:t>
      </w:r>
      <w:r w:rsidR="001E7133">
        <w:rPr>
          <w:rFonts w:ascii="Arial" w:eastAsia="Times New Roman" w:hAnsi="Arial" w:cs="Arial"/>
          <w:color w:val="000000"/>
          <w:szCs w:val="22"/>
          <w:lang w:eastAsia="en-US" w:bidi="ar-SA"/>
        </w:rPr>
        <w:t xml:space="preserve">. Of </w:t>
      </w:r>
      <w:proofErr w:type="gramStart"/>
      <w:r w:rsidR="001E7133">
        <w:rPr>
          <w:rFonts w:ascii="Arial" w:eastAsia="Times New Roman" w:hAnsi="Arial" w:cs="Arial"/>
          <w:color w:val="000000"/>
          <w:szCs w:val="22"/>
          <w:lang w:eastAsia="en-US" w:bidi="ar-SA"/>
        </w:rPr>
        <w:t>that  number</w:t>
      </w:r>
      <w:proofErr w:type="gramEnd"/>
      <w:r w:rsidR="001E7133">
        <w:rPr>
          <w:rFonts w:ascii="Arial" w:eastAsia="Times New Roman" w:hAnsi="Arial" w:cs="Arial"/>
          <w:color w:val="000000"/>
          <w:szCs w:val="22"/>
          <w:lang w:eastAsia="en-US" w:bidi="ar-SA"/>
        </w:rPr>
        <w:t>,</w:t>
      </w:r>
      <w:r w:rsidR="00F65803">
        <w:rPr>
          <w:rFonts w:ascii="Arial" w:eastAsia="Times New Roman" w:hAnsi="Arial" w:cs="Arial"/>
          <w:color w:val="000000"/>
          <w:szCs w:val="22"/>
          <w:lang w:eastAsia="en-US" w:bidi="ar-SA"/>
        </w:rPr>
        <w:t xml:space="preserve"> </w:t>
      </w:r>
      <w:r w:rsidR="002B636E">
        <w:rPr>
          <w:rFonts w:ascii="Arial" w:eastAsia="Times New Roman" w:hAnsi="Arial" w:cs="Arial"/>
          <w:color w:val="000000"/>
          <w:szCs w:val="22"/>
          <w:lang w:eastAsia="en-US" w:bidi="ar-SA"/>
        </w:rPr>
        <w:t>women represent a steadily increasing demographic</w:t>
      </w:r>
      <w:r w:rsidR="00BD78D0">
        <w:rPr>
          <w:rFonts w:ascii="Arial" w:eastAsia="Times New Roman" w:hAnsi="Arial" w:cs="Arial"/>
          <w:color w:val="000000"/>
          <w:szCs w:val="22"/>
          <w:lang w:eastAsia="en-US" w:bidi="ar-SA"/>
        </w:rPr>
        <w:t>,</w:t>
      </w:r>
      <w:r w:rsidR="002B636E">
        <w:rPr>
          <w:rFonts w:ascii="Arial" w:eastAsia="Times New Roman" w:hAnsi="Arial" w:cs="Arial"/>
          <w:color w:val="000000"/>
          <w:szCs w:val="22"/>
          <w:lang w:eastAsia="en-US" w:bidi="ar-SA"/>
        </w:rPr>
        <w:t xml:space="preserve"> and also represent more than half of on</w:t>
      </w:r>
      <w:r w:rsidR="00BD78D0">
        <w:rPr>
          <w:rFonts w:ascii="Arial" w:eastAsia="Times New Roman" w:hAnsi="Arial" w:cs="Arial"/>
          <w:color w:val="000000"/>
          <w:szCs w:val="22"/>
          <w:lang w:eastAsia="en-US" w:bidi="ar-SA"/>
        </w:rPr>
        <w:t>-</w:t>
      </w:r>
      <w:r w:rsidR="002B636E">
        <w:rPr>
          <w:rFonts w:ascii="Arial" w:eastAsia="Times New Roman" w:hAnsi="Arial" w:cs="Arial"/>
          <w:color w:val="000000"/>
          <w:szCs w:val="22"/>
          <w:lang w:eastAsia="en-US" w:bidi="ar-SA"/>
        </w:rPr>
        <w:t>campus SVA chapter leadership</w:t>
      </w:r>
      <w:r w:rsidR="00BD78D0">
        <w:rPr>
          <w:rFonts w:ascii="Arial" w:eastAsia="Times New Roman" w:hAnsi="Arial" w:cs="Arial"/>
          <w:color w:val="000000"/>
          <w:szCs w:val="22"/>
          <w:lang w:eastAsia="en-US" w:bidi="ar-SA"/>
        </w:rPr>
        <w:t xml:space="preserve"> nationwide</w:t>
      </w:r>
      <w:r w:rsidR="00337EF8">
        <w:rPr>
          <w:rFonts w:ascii="Arial" w:eastAsia="Times New Roman" w:hAnsi="Arial" w:cs="Arial"/>
          <w:color w:val="000000"/>
          <w:szCs w:val="22"/>
          <w:lang w:eastAsia="en-US" w:bidi="ar-SA"/>
        </w:rPr>
        <w:t>.</w:t>
      </w:r>
    </w:p>
    <w:p w14:paraId="6A872B07" w14:textId="1B6913FD" w:rsidR="00830B19" w:rsidRPr="006D0657" w:rsidRDefault="00BD78D0" w:rsidP="002B6841">
      <w:pPr>
        <w:spacing w:before="240" w:after="240"/>
        <w:rPr>
          <w:rFonts w:ascii="Arial" w:eastAsia="Times New Roman" w:hAnsi="Arial" w:cs="Arial"/>
          <w:color w:val="000000"/>
          <w:szCs w:val="22"/>
          <w:lang w:eastAsia="en-US" w:bidi="ar-SA"/>
        </w:rPr>
      </w:pPr>
      <w:r>
        <w:rPr>
          <w:rFonts w:ascii="Arial" w:eastAsia="Times New Roman" w:hAnsi="Arial" w:cs="Arial"/>
          <w:color w:val="000000"/>
          <w:szCs w:val="22"/>
          <w:lang w:eastAsia="en-US" w:bidi="ar-SA"/>
        </w:rPr>
        <w:t>From</w:t>
      </w:r>
      <w:r w:rsidR="00830B19">
        <w:rPr>
          <w:rFonts w:ascii="Arial" w:eastAsia="Times New Roman" w:hAnsi="Arial" w:cs="Arial"/>
          <w:color w:val="000000"/>
          <w:szCs w:val="22"/>
          <w:lang w:eastAsia="en-US" w:bidi="ar-SA"/>
        </w:rPr>
        <w:t xml:space="preserve"> our very own chapter,</w:t>
      </w:r>
      <w:r>
        <w:rPr>
          <w:rFonts w:ascii="Arial" w:eastAsia="Times New Roman" w:hAnsi="Arial" w:cs="Arial"/>
          <w:color w:val="000000"/>
          <w:szCs w:val="22"/>
          <w:lang w:eastAsia="en-US" w:bidi="ar-SA"/>
        </w:rPr>
        <w:t xml:space="preserve"> we are </w:t>
      </w:r>
      <w:r w:rsidR="001E14D6">
        <w:rPr>
          <w:rFonts w:ascii="Arial" w:eastAsia="Times New Roman" w:hAnsi="Arial" w:cs="Arial"/>
          <w:color w:val="000000"/>
          <w:szCs w:val="22"/>
          <w:lang w:eastAsia="en-US" w:bidi="ar-SA"/>
        </w:rPr>
        <w:t>honored</w:t>
      </w:r>
      <w:r>
        <w:rPr>
          <w:rFonts w:ascii="Arial" w:eastAsia="Times New Roman" w:hAnsi="Arial" w:cs="Arial"/>
          <w:color w:val="000000"/>
          <w:szCs w:val="22"/>
          <w:lang w:eastAsia="en-US" w:bidi="ar-SA"/>
        </w:rPr>
        <w:t xml:space="preserve"> to</w:t>
      </w:r>
      <w:r w:rsidR="001E14D6">
        <w:rPr>
          <w:rFonts w:ascii="Arial" w:eastAsia="Times New Roman" w:hAnsi="Arial" w:cs="Arial"/>
          <w:color w:val="000000"/>
          <w:szCs w:val="22"/>
          <w:lang w:eastAsia="en-US" w:bidi="ar-SA"/>
        </w:rPr>
        <w:t xml:space="preserve"> have</w:t>
      </w:r>
      <w:r w:rsidR="00830B19">
        <w:rPr>
          <w:rFonts w:ascii="Arial" w:eastAsia="Times New Roman" w:hAnsi="Arial" w:cs="Arial"/>
          <w:color w:val="000000"/>
          <w:szCs w:val="22"/>
          <w:lang w:eastAsia="en-US" w:bidi="ar-SA"/>
        </w:rPr>
        <w:t xml:space="preserve"> [</w:t>
      </w:r>
      <w:r w:rsidR="00830B19" w:rsidRPr="00830B19">
        <w:rPr>
          <w:rFonts w:ascii="Arial" w:eastAsia="Times New Roman" w:hAnsi="Arial" w:cs="Arial"/>
          <w:color w:val="000000"/>
          <w:szCs w:val="22"/>
          <w:highlight w:val="yellow"/>
          <w:lang w:eastAsia="en-US" w:bidi="ar-SA"/>
        </w:rPr>
        <w:t>INSERT A FEW SENTENCES ABOUT A WOMAN / WOMEN IN THIS CHAPTER</w:t>
      </w:r>
      <w:r w:rsidR="00830B19">
        <w:rPr>
          <w:rFonts w:ascii="Arial" w:eastAsia="Times New Roman" w:hAnsi="Arial" w:cs="Arial"/>
          <w:color w:val="000000"/>
          <w:szCs w:val="22"/>
          <w:lang w:eastAsia="en-US" w:bidi="ar-SA"/>
        </w:rPr>
        <w:t>]</w:t>
      </w:r>
      <w:r w:rsidR="00830B19" w:rsidRPr="006D0657">
        <w:rPr>
          <w:rFonts w:ascii="Arial" w:eastAsia="Times New Roman" w:hAnsi="Arial" w:cs="Arial"/>
          <w:color w:val="000000"/>
          <w:szCs w:val="22"/>
          <w:lang w:eastAsia="en-US" w:bidi="ar-SA"/>
        </w:rPr>
        <w:t>  </w:t>
      </w:r>
    </w:p>
    <w:p w14:paraId="68556915" w14:textId="6AFEC0C5" w:rsidR="00830B19" w:rsidRDefault="006D0657" w:rsidP="00830B19">
      <w:pPr>
        <w:spacing w:before="240" w:after="240"/>
        <w:rPr>
          <w:rFonts w:ascii="Arial" w:eastAsia="Times New Roman" w:hAnsi="Arial" w:cs="Arial"/>
          <w:color w:val="000000"/>
          <w:szCs w:val="22"/>
          <w:lang w:eastAsia="en-US" w:bidi="ar-SA"/>
        </w:rPr>
      </w:pPr>
      <w:r w:rsidRPr="006D0657">
        <w:rPr>
          <w:rFonts w:ascii="Arial" w:eastAsia="Times New Roman" w:hAnsi="Arial" w:cs="Arial"/>
          <w:color w:val="000000"/>
          <w:szCs w:val="22"/>
          <w:lang w:eastAsia="en-US" w:bidi="ar-SA"/>
        </w:rPr>
        <w:t>We pride ourselves on being an inclusive organization—where all veterans</w:t>
      </w:r>
      <w:r w:rsidR="00CD0E23">
        <w:rPr>
          <w:rFonts w:ascii="Arial" w:eastAsia="Times New Roman" w:hAnsi="Arial" w:cs="Arial"/>
          <w:color w:val="000000"/>
          <w:szCs w:val="22"/>
          <w:lang w:eastAsia="en-US" w:bidi="ar-SA"/>
        </w:rPr>
        <w:t>, military families,</w:t>
      </w:r>
      <w:r w:rsidRPr="006D0657">
        <w:rPr>
          <w:rFonts w:ascii="Arial" w:eastAsia="Times New Roman" w:hAnsi="Arial" w:cs="Arial"/>
          <w:color w:val="000000"/>
          <w:szCs w:val="22"/>
          <w:lang w:eastAsia="en-US" w:bidi="ar-SA"/>
        </w:rPr>
        <w:t xml:space="preserve"> </w:t>
      </w:r>
      <w:r w:rsidRPr="002B636E">
        <w:rPr>
          <w:rFonts w:ascii="Arial" w:eastAsia="Times New Roman" w:hAnsi="Arial" w:cs="Arial"/>
          <w:color w:val="000000"/>
          <w:szCs w:val="22"/>
          <w:lang w:eastAsia="en-US" w:bidi="ar-SA"/>
        </w:rPr>
        <w:t>and allies</w:t>
      </w:r>
      <w:r w:rsidRPr="006D0657">
        <w:rPr>
          <w:rFonts w:ascii="Arial" w:eastAsia="Times New Roman" w:hAnsi="Arial" w:cs="Arial"/>
          <w:color w:val="000000"/>
          <w:szCs w:val="22"/>
          <w:lang w:eastAsia="en-US" w:bidi="ar-SA"/>
        </w:rPr>
        <w:t xml:space="preserve"> are welcomed. </w:t>
      </w:r>
      <w:r w:rsidR="00337EF8">
        <w:rPr>
          <w:rFonts w:ascii="Arial" w:eastAsia="Times New Roman" w:hAnsi="Arial" w:cs="Arial"/>
          <w:color w:val="000000"/>
          <w:szCs w:val="22"/>
          <w:lang w:eastAsia="en-US" w:bidi="ar-SA"/>
        </w:rPr>
        <w:t xml:space="preserve">We </w:t>
      </w:r>
      <w:r w:rsidRPr="006D0657">
        <w:rPr>
          <w:rFonts w:ascii="Arial" w:eastAsia="Times New Roman" w:hAnsi="Arial" w:cs="Arial"/>
          <w:color w:val="000000"/>
          <w:szCs w:val="22"/>
          <w:lang w:eastAsia="en-US" w:bidi="ar-SA"/>
        </w:rPr>
        <w:t>strive to build chapters that allow everybody to bring their whole self to the table.</w:t>
      </w:r>
      <w:r w:rsidR="00CD0E23">
        <w:rPr>
          <w:rFonts w:ascii="Arial" w:eastAsia="Times New Roman" w:hAnsi="Arial" w:cs="Arial"/>
          <w:color w:val="000000"/>
          <w:szCs w:val="22"/>
          <w:lang w:eastAsia="en-US" w:bidi="ar-SA"/>
        </w:rPr>
        <w:t xml:space="preserve"> Because while we gather here today to recognize Women’s History Month, no one is defined </w:t>
      </w:r>
      <w:r w:rsidR="00830B19">
        <w:rPr>
          <w:rFonts w:ascii="Arial" w:eastAsia="Times New Roman" w:hAnsi="Arial" w:cs="Arial"/>
          <w:color w:val="000000"/>
          <w:szCs w:val="22"/>
          <w:lang w:eastAsia="en-US" w:bidi="ar-SA"/>
        </w:rPr>
        <w:t xml:space="preserve">solely </w:t>
      </w:r>
      <w:r w:rsidR="00CD0E23">
        <w:rPr>
          <w:rFonts w:ascii="Arial" w:eastAsia="Times New Roman" w:hAnsi="Arial" w:cs="Arial"/>
          <w:color w:val="000000"/>
          <w:szCs w:val="22"/>
          <w:lang w:eastAsia="en-US" w:bidi="ar-SA"/>
        </w:rPr>
        <w:t>by their gender</w:t>
      </w:r>
      <w:r w:rsidR="00830B19">
        <w:rPr>
          <w:rFonts w:ascii="Arial" w:eastAsia="Times New Roman" w:hAnsi="Arial" w:cs="Arial"/>
          <w:color w:val="000000"/>
          <w:szCs w:val="22"/>
          <w:lang w:eastAsia="en-US" w:bidi="ar-SA"/>
        </w:rPr>
        <w:t xml:space="preserve">. </w:t>
      </w:r>
      <w:proofErr w:type="gramStart"/>
      <w:r w:rsidR="00830B19">
        <w:rPr>
          <w:rFonts w:ascii="Arial" w:eastAsia="Times New Roman" w:hAnsi="Arial" w:cs="Arial"/>
          <w:color w:val="000000"/>
          <w:szCs w:val="22"/>
          <w:lang w:eastAsia="en-US" w:bidi="ar-SA"/>
        </w:rPr>
        <w:t>All of</w:t>
      </w:r>
      <w:proofErr w:type="gramEnd"/>
      <w:r w:rsidR="00830B19">
        <w:rPr>
          <w:rFonts w:ascii="Arial" w:eastAsia="Times New Roman" w:hAnsi="Arial" w:cs="Arial"/>
          <w:color w:val="000000"/>
          <w:szCs w:val="22"/>
          <w:lang w:eastAsia="en-US" w:bidi="ar-SA"/>
        </w:rPr>
        <w:t xml:space="preserve"> the women I’ve named today are so much more than simply women.</w:t>
      </w:r>
    </w:p>
    <w:p w14:paraId="5818D30F" w14:textId="77777777" w:rsidR="006D0657" w:rsidRPr="000A119A" w:rsidRDefault="006D0657" w:rsidP="002B6841">
      <w:pPr>
        <w:rPr>
          <w:rFonts w:ascii="Arial" w:eastAsia="Times New Roman" w:hAnsi="Arial" w:cs="Arial"/>
          <w:b/>
          <w:bCs/>
          <w:color w:val="000000"/>
          <w:szCs w:val="22"/>
          <w:lang w:eastAsia="en-US" w:bidi="ar-SA"/>
        </w:rPr>
      </w:pPr>
      <w:r w:rsidRPr="000A119A">
        <w:rPr>
          <w:rFonts w:ascii="Arial" w:eastAsia="Times New Roman" w:hAnsi="Arial" w:cs="Arial"/>
          <w:b/>
          <w:bCs/>
          <w:color w:val="000000"/>
          <w:szCs w:val="22"/>
          <w:lang w:eastAsia="en-US" w:bidi="ar-SA"/>
        </w:rPr>
        <w:t>IN SUMMARY</w:t>
      </w:r>
    </w:p>
    <w:p w14:paraId="56B734AF" w14:textId="5374D9A2" w:rsidR="00E749F0" w:rsidRDefault="00830B19" w:rsidP="002B6841">
      <w:pPr>
        <w:spacing w:before="240" w:after="240"/>
        <w:rPr>
          <w:rFonts w:ascii="Arial" w:eastAsia="Times New Roman" w:hAnsi="Arial" w:cs="Arial"/>
          <w:color w:val="000000"/>
          <w:szCs w:val="22"/>
          <w:lang w:eastAsia="en-US" w:bidi="ar-SA"/>
        </w:rPr>
      </w:pPr>
      <w:r>
        <w:rPr>
          <w:rFonts w:ascii="Arial" w:eastAsia="Times New Roman" w:hAnsi="Arial" w:cs="Arial"/>
          <w:color w:val="000000"/>
          <w:szCs w:val="22"/>
          <w:lang w:eastAsia="en-US" w:bidi="ar-SA"/>
        </w:rPr>
        <w:t xml:space="preserve">And, to that, you might be asking yourself, if no one should be defined by their gender, why celebrate Women’s History Month at all? My first answer is that true leadership should always be celebrated, </w:t>
      </w:r>
      <w:r w:rsidR="001E14D6">
        <w:rPr>
          <w:rFonts w:ascii="Arial" w:eastAsia="Times New Roman" w:hAnsi="Arial" w:cs="Arial"/>
          <w:color w:val="000000"/>
          <w:szCs w:val="22"/>
          <w:lang w:eastAsia="en-US" w:bidi="ar-SA"/>
        </w:rPr>
        <w:t xml:space="preserve">to instill hope and </w:t>
      </w:r>
      <w:r>
        <w:rPr>
          <w:rFonts w:ascii="Arial" w:eastAsia="Times New Roman" w:hAnsi="Arial" w:cs="Arial"/>
          <w:color w:val="000000"/>
          <w:szCs w:val="22"/>
          <w:lang w:eastAsia="en-US" w:bidi="ar-SA"/>
        </w:rPr>
        <w:t xml:space="preserve">inspire the next generation. Greatness </w:t>
      </w:r>
      <w:r w:rsidR="001E14D6">
        <w:rPr>
          <w:rFonts w:ascii="Arial" w:eastAsia="Times New Roman" w:hAnsi="Arial" w:cs="Arial"/>
          <w:color w:val="000000"/>
          <w:szCs w:val="22"/>
          <w:lang w:eastAsia="en-US" w:bidi="ar-SA"/>
        </w:rPr>
        <w:t xml:space="preserve">always </w:t>
      </w:r>
      <w:r>
        <w:rPr>
          <w:rFonts w:ascii="Arial" w:eastAsia="Times New Roman" w:hAnsi="Arial" w:cs="Arial"/>
          <w:color w:val="000000"/>
          <w:szCs w:val="22"/>
          <w:lang w:eastAsia="en-US" w:bidi="ar-SA"/>
        </w:rPr>
        <w:t xml:space="preserve">begets more greatness. </w:t>
      </w:r>
    </w:p>
    <w:p w14:paraId="57E8358E" w14:textId="503DFECD" w:rsidR="006D0657" w:rsidRDefault="00830B19" w:rsidP="002B6841">
      <w:pPr>
        <w:spacing w:before="240" w:after="240"/>
        <w:rPr>
          <w:rFonts w:ascii="Arial" w:eastAsia="Times New Roman" w:hAnsi="Arial" w:cs="Arial"/>
          <w:color w:val="000000"/>
          <w:szCs w:val="22"/>
          <w:lang w:eastAsia="en-US" w:bidi="ar-SA"/>
        </w:rPr>
      </w:pPr>
      <w:r>
        <w:rPr>
          <w:rFonts w:ascii="Arial" w:eastAsia="Times New Roman" w:hAnsi="Arial" w:cs="Arial"/>
          <w:color w:val="000000"/>
          <w:szCs w:val="22"/>
          <w:lang w:eastAsia="en-US" w:bidi="ar-SA"/>
        </w:rPr>
        <w:t xml:space="preserve">And, secondly, </w:t>
      </w:r>
      <w:r w:rsidR="00E749F0">
        <w:rPr>
          <w:rFonts w:ascii="Arial" w:eastAsia="Times New Roman" w:hAnsi="Arial" w:cs="Arial"/>
          <w:color w:val="000000"/>
          <w:szCs w:val="22"/>
          <w:lang w:eastAsia="en-US" w:bidi="ar-SA"/>
        </w:rPr>
        <w:t xml:space="preserve">I would be remiss if I did not touch on the fact that in actual history books, for centuries now, women have been wrongfully and disproportionately omitted, or even their incredible acts </w:t>
      </w:r>
      <w:r w:rsidR="001E14D6">
        <w:rPr>
          <w:rFonts w:ascii="Arial" w:eastAsia="Times New Roman" w:hAnsi="Arial" w:cs="Arial"/>
          <w:color w:val="000000"/>
          <w:szCs w:val="22"/>
          <w:lang w:eastAsia="en-US" w:bidi="ar-SA"/>
        </w:rPr>
        <w:t>occasionally</w:t>
      </w:r>
      <w:r w:rsidR="00E749F0">
        <w:rPr>
          <w:rFonts w:ascii="Arial" w:eastAsia="Times New Roman" w:hAnsi="Arial" w:cs="Arial"/>
          <w:color w:val="000000"/>
          <w:szCs w:val="22"/>
          <w:lang w:eastAsia="en-US" w:bidi="ar-SA"/>
        </w:rPr>
        <w:t xml:space="preserve"> overwritten with male names. And, that is why during the month of March, we speak these names so that all history books being written today and decades from now, reflect a more accurate legacy of service, commitment, sacrifice, and </w:t>
      </w:r>
      <w:r w:rsidR="001E14D6">
        <w:rPr>
          <w:rFonts w:ascii="Arial" w:eastAsia="Times New Roman" w:hAnsi="Arial" w:cs="Arial"/>
          <w:color w:val="000000"/>
          <w:szCs w:val="22"/>
          <w:lang w:eastAsia="en-US" w:bidi="ar-SA"/>
        </w:rPr>
        <w:t>honor</w:t>
      </w:r>
      <w:r w:rsidR="00E749F0">
        <w:rPr>
          <w:rFonts w:ascii="Arial" w:eastAsia="Times New Roman" w:hAnsi="Arial" w:cs="Arial"/>
          <w:color w:val="000000"/>
          <w:szCs w:val="22"/>
          <w:lang w:eastAsia="en-US" w:bidi="ar-SA"/>
        </w:rPr>
        <w:t xml:space="preserve">. </w:t>
      </w:r>
      <w:r>
        <w:rPr>
          <w:rFonts w:ascii="Arial" w:eastAsia="Times New Roman" w:hAnsi="Arial" w:cs="Arial"/>
          <w:color w:val="000000"/>
          <w:szCs w:val="22"/>
          <w:lang w:eastAsia="en-US" w:bidi="ar-SA"/>
        </w:rPr>
        <w:t>This month and every month to follow, we invite you to</w:t>
      </w:r>
      <w:r w:rsidR="00E749F0">
        <w:rPr>
          <w:rFonts w:ascii="Arial" w:eastAsia="Times New Roman" w:hAnsi="Arial" w:cs="Arial"/>
          <w:color w:val="000000"/>
          <w:szCs w:val="22"/>
          <w:lang w:eastAsia="en-US" w:bidi="ar-SA"/>
        </w:rPr>
        <w:t xml:space="preserve"> join us by</w:t>
      </w:r>
      <w:r>
        <w:rPr>
          <w:rFonts w:ascii="Arial" w:eastAsia="Times New Roman" w:hAnsi="Arial" w:cs="Arial"/>
          <w:color w:val="000000"/>
          <w:szCs w:val="22"/>
          <w:lang w:eastAsia="en-US" w:bidi="ar-SA"/>
        </w:rPr>
        <w:t xml:space="preserve"> </w:t>
      </w:r>
      <w:proofErr w:type="gramStart"/>
      <w:r>
        <w:rPr>
          <w:rFonts w:ascii="Arial" w:eastAsia="Times New Roman" w:hAnsi="Arial" w:cs="Arial"/>
          <w:color w:val="000000"/>
          <w:szCs w:val="22"/>
          <w:lang w:eastAsia="en-US" w:bidi="ar-SA"/>
        </w:rPr>
        <w:t>lift</w:t>
      </w:r>
      <w:r w:rsidR="00E749F0">
        <w:rPr>
          <w:rFonts w:ascii="Arial" w:eastAsia="Times New Roman" w:hAnsi="Arial" w:cs="Arial"/>
          <w:color w:val="000000"/>
          <w:szCs w:val="22"/>
          <w:lang w:eastAsia="en-US" w:bidi="ar-SA"/>
        </w:rPr>
        <w:t>ing</w:t>
      </w:r>
      <w:r>
        <w:rPr>
          <w:rFonts w:ascii="Arial" w:eastAsia="Times New Roman" w:hAnsi="Arial" w:cs="Arial"/>
          <w:color w:val="000000"/>
          <w:szCs w:val="22"/>
          <w:lang w:eastAsia="en-US" w:bidi="ar-SA"/>
        </w:rPr>
        <w:t xml:space="preserve"> up</w:t>
      </w:r>
      <w:proofErr w:type="gramEnd"/>
      <w:r>
        <w:rPr>
          <w:rFonts w:ascii="Arial" w:eastAsia="Times New Roman" w:hAnsi="Arial" w:cs="Arial"/>
          <w:color w:val="000000"/>
          <w:szCs w:val="22"/>
          <w:lang w:eastAsia="en-US" w:bidi="ar-SA"/>
        </w:rPr>
        <w:t xml:space="preserve"> women’s names</w:t>
      </w:r>
      <w:r w:rsidR="00E749F0">
        <w:rPr>
          <w:rFonts w:ascii="Arial" w:eastAsia="Times New Roman" w:hAnsi="Arial" w:cs="Arial"/>
          <w:color w:val="000000"/>
          <w:szCs w:val="22"/>
          <w:lang w:eastAsia="en-US" w:bidi="ar-SA"/>
        </w:rPr>
        <w:t xml:space="preserve"> and their good deeds, especially to younger generations. Let them know that history is waiting for their names, too.</w:t>
      </w:r>
    </w:p>
    <w:p w14:paraId="4B563992" w14:textId="196B6993" w:rsidR="00E749F0" w:rsidRPr="006D0657" w:rsidRDefault="00E749F0" w:rsidP="002B6841">
      <w:pPr>
        <w:spacing w:before="240" w:after="240"/>
        <w:rPr>
          <w:rFonts w:ascii="Arial" w:eastAsia="Times New Roman" w:hAnsi="Arial" w:cs="Arial"/>
          <w:color w:val="000000"/>
          <w:szCs w:val="22"/>
          <w:lang w:eastAsia="en-US" w:bidi="ar-SA"/>
        </w:rPr>
      </w:pPr>
      <w:r>
        <w:rPr>
          <w:rFonts w:ascii="Arial" w:eastAsia="Times New Roman" w:hAnsi="Arial" w:cs="Arial"/>
          <w:color w:val="000000"/>
          <w:szCs w:val="22"/>
          <w:lang w:eastAsia="en-US" w:bidi="ar-SA"/>
        </w:rPr>
        <w:t xml:space="preserve">To quote another woman who made history, Vice President Kamala Harris, “Dream with ambition, lead with conviction… </w:t>
      </w:r>
      <w:proofErr w:type="gramStart"/>
      <w:r>
        <w:rPr>
          <w:rFonts w:ascii="Arial" w:eastAsia="Times New Roman" w:hAnsi="Arial" w:cs="Arial"/>
          <w:color w:val="000000"/>
          <w:szCs w:val="22"/>
          <w:lang w:eastAsia="en-US" w:bidi="ar-SA"/>
        </w:rPr>
        <w:t>And,</w:t>
      </w:r>
      <w:proofErr w:type="gramEnd"/>
      <w:r>
        <w:rPr>
          <w:rFonts w:ascii="Arial" w:eastAsia="Times New Roman" w:hAnsi="Arial" w:cs="Arial"/>
          <w:color w:val="000000"/>
          <w:szCs w:val="22"/>
          <w:lang w:eastAsia="en-US" w:bidi="ar-SA"/>
        </w:rPr>
        <w:t xml:space="preserve"> we will applaud you every step of the way.” </w:t>
      </w:r>
    </w:p>
    <w:p w14:paraId="025B7BD4" w14:textId="4D030FB0" w:rsidR="006D0657" w:rsidRPr="006D0657" w:rsidRDefault="001E14D6" w:rsidP="002B6841">
      <w:pPr>
        <w:spacing w:after="0"/>
        <w:rPr>
          <w:rFonts w:ascii="Arial" w:eastAsia="Times New Roman" w:hAnsi="Arial" w:cs="Arial"/>
          <w:color w:val="000000"/>
          <w:szCs w:val="22"/>
          <w:lang w:eastAsia="en-US" w:bidi="ar-SA"/>
        </w:rPr>
      </w:pPr>
      <w:r>
        <w:rPr>
          <w:rFonts w:ascii="Arial" w:eastAsia="Times New Roman" w:hAnsi="Arial" w:cs="Arial"/>
          <w:color w:val="000000"/>
          <w:szCs w:val="22"/>
          <w:lang w:eastAsia="en-US" w:bidi="ar-SA"/>
        </w:rPr>
        <w:t xml:space="preserve">And, so we </w:t>
      </w:r>
      <w:r w:rsidR="00107795">
        <w:rPr>
          <w:rFonts w:ascii="Arial" w:eastAsia="Times New Roman" w:hAnsi="Arial" w:cs="Arial"/>
          <w:color w:val="000000"/>
          <w:szCs w:val="22"/>
          <w:lang w:eastAsia="en-US" w:bidi="ar-SA"/>
        </w:rPr>
        <w:t>will</w:t>
      </w:r>
      <w:r>
        <w:rPr>
          <w:rFonts w:ascii="Arial" w:eastAsia="Times New Roman" w:hAnsi="Arial" w:cs="Arial"/>
          <w:color w:val="000000"/>
          <w:szCs w:val="22"/>
          <w:lang w:eastAsia="en-US" w:bidi="ar-SA"/>
        </w:rPr>
        <w:t xml:space="preserve">. </w:t>
      </w:r>
      <w:r w:rsidR="006D0657" w:rsidRPr="006D0657">
        <w:rPr>
          <w:rFonts w:ascii="Arial" w:eastAsia="Times New Roman" w:hAnsi="Arial" w:cs="Arial"/>
          <w:color w:val="000000"/>
          <w:szCs w:val="22"/>
          <w:lang w:eastAsia="en-US" w:bidi="ar-SA"/>
        </w:rPr>
        <w:t>Thank you</w:t>
      </w:r>
      <w:r w:rsidR="00CA0CC8">
        <w:rPr>
          <w:rFonts w:ascii="Arial" w:eastAsia="Times New Roman" w:hAnsi="Arial" w:cs="Arial"/>
          <w:color w:val="000000"/>
          <w:szCs w:val="22"/>
          <w:lang w:eastAsia="en-US" w:bidi="ar-SA"/>
        </w:rPr>
        <w:t xml:space="preserve"> for being here</w:t>
      </w:r>
      <w:r w:rsidR="006D0657" w:rsidRPr="006D0657">
        <w:rPr>
          <w:rFonts w:ascii="Arial" w:eastAsia="Times New Roman" w:hAnsi="Arial" w:cs="Arial"/>
          <w:color w:val="000000"/>
          <w:szCs w:val="22"/>
          <w:lang w:eastAsia="en-US" w:bidi="ar-SA"/>
        </w:rPr>
        <w:t xml:space="preserve">. </w:t>
      </w:r>
      <w:proofErr w:type="gramStart"/>
      <w:r w:rsidR="006D0657" w:rsidRPr="006D0657">
        <w:rPr>
          <w:rFonts w:ascii="Arial" w:eastAsia="Times New Roman" w:hAnsi="Arial" w:cs="Arial"/>
          <w:color w:val="000000"/>
          <w:szCs w:val="22"/>
          <w:lang w:eastAsia="en-US" w:bidi="ar-SA"/>
        </w:rPr>
        <w:t>And,</w:t>
      </w:r>
      <w:proofErr w:type="gramEnd"/>
      <w:r w:rsidR="006D0657" w:rsidRPr="006D0657">
        <w:rPr>
          <w:rFonts w:ascii="Arial" w:eastAsia="Times New Roman" w:hAnsi="Arial" w:cs="Arial"/>
          <w:color w:val="000000"/>
          <w:szCs w:val="22"/>
          <w:lang w:eastAsia="en-US" w:bidi="ar-SA"/>
        </w:rPr>
        <w:t xml:space="preserve"> happy </w:t>
      </w:r>
      <w:r w:rsidR="00830B19">
        <w:rPr>
          <w:rFonts w:ascii="Arial" w:eastAsia="Times New Roman" w:hAnsi="Arial" w:cs="Arial"/>
          <w:color w:val="000000"/>
          <w:szCs w:val="22"/>
          <w:lang w:eastAsia="en-US" w:bidi="ar-SA"/>
        </w:rPr>
        <w:t>Women’s History Month</w:t>
      </w:r>
      <w:r w:rsidR="00CA0CC8">
        <w:rPr>
          <w:rFonts w:ascii="Arial" w:eastAsia="Times New Roman" w:hAnsi="Arial" w:cs="Arial"/>
          <w:color w:val="000000"/>
          <w:szCs w:val="22"/>
          <w:lang w:eastAsia="en-US" w:bidi="ar-SA"/>
        </w:rPr>
        <w:t>!</w:t>
      </w:r>
    </w:p>
    <w:p w14:paraId="062240C7" w14:textId="77777777" w:rsidR="002B6841" w:rsidRPr="002B6841" w:rsidRDefault="002B6841" w:rsidP="002B6841">
      <w:pPr>
        <w:rPr>
          <w:rFonts w:ascii="Arial" w:eastAsia="Times New Roman" w:hAnsi="Arial" w:cs="Arial"/>
          <w:color w:val="000000"/>
          <w:szCs w:val="22"/>
          <w:lang w:eastAsia="en-US" w:bidi="ar-SA"/>
        </w:rPr>
      </w:pPr>
    </w:p>
    <w:sectPr w:rsidR="002B6841" w:rsidRPr="002B6841" w:rsidSect="005B7275">
      <w:headerReference w:type="even" r:id="rId8"/>
      <w:headerReference w:type="default" r:id="rId9"/>
      <w:footerReference w:type="even" r:id="rId10"/>
      <w:footerReference w:type="default" r:id="rId11"/>
      <w:headerReference w:type="first" r:id="rId12"/>
      <w:footerReference w:type="first" r:id="rId13"/>
      <w:pgSz w:w="12240" w:h="15840" w:code="1"/>
      <w:pgMar w:top="1037" w:right="1440" w:bottom="1440" w:left="1440" w:header="576" w:footer="902"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88774" w14:textId="77777777" w:rsidR="006D7C37" w:rsidRDefault="006D7C37">
      <w:pPr>
        <w:spacing w:after="0" w:line="240" w:lineRule="auto"/>
      </w:pPr>
      <w:r>
        <w:separator/>
      </w:r>
    </w:p>
  </w:endnote>
  <w:endnote w:type="continuationSeparator" w:id="0">
    <w:p w14:paraId="50B22038" w14:textId="77777777" w:rsidR="006D7C37" w:rsidRDefault="006D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20B0604020202020204"/>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4D"/>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GGothicM">
    <w:altName w:val="HGｺﾞｼｯｸM"/>
    <w:panose1 w:val="020B0604020202020204"/>
    <w:charset w:val="80"/>
    <w:family w:val="modern"/>
    <w:pitch w:val="fixed"/>
    <w:sig w:usb0="80000281" w:usb1="28C76CF8" w:usb2="00000010" w:usb3="00000000" w:csb0="00020000" w:csb1="00000000"/>
  </w:font>
  <w:font w:name="HGSoeiPresenceEB">
    <w:altName w:val="HG創英ﾌﾟﾚｾﾞﾝｽEB"/>
    <w:panose1 w:val="020B0604020202020204"/>
    <w:charset w:val="80"/>
    <w:family w:val="roman"/>
    <w:pitch w:val="fixed"/>
    <w:sig w:usb0="00000000"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D1A8" w14:textId="77777777" w:rsidR="00815B60" w:rsidRDefault="00815B60">
    <w:pPr>
      <w:pStyle w:val="Footer"/>
    </w:pPr>
    <w:r>
      <w:rPr>
        <w:noProof/>
        <w:lang w:eastAsia="en-US" w:bidi="ar-SA"/>
      </w:rPr>
      <w:drawing>
        <wp:anchor distT="0" distB="0" distL="114300" distR="114300" simplePos="0" relativeHeight="251671552" behindDoc="1" locked="0" layoutInCell="1" allowOverlap="1" wp14:anchorId="654F8AF8" wp14:editId="37934088">
          <wp:simplePos x="0" y="0"/>
          <wp:positionH relativeFrom="margin">
            <wp:align>center</wp:align>
          </wp:positionH>
          <wp:positionV relativeFrom="paragraph">
            <wp:posOffset>-349885</wp:posOffset>
          </wp:positionV>
          <wp:extent cx="7771130" cy="906145"/>
          <wp:effectExtent l="0" t="0" r="1270" b="825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0989"/>
                  <a:stretch/>
                </pic:blipFill>
                <pic:spPr bwMode="auto">
                  <a:xfrm>
                    <a:off x="0" y="0"/>
                    <a:ext cx="7771130" cy="906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85F5" w14:textId="7DBF800D" w:rsidR="00815B60" w:rsidRDefault="00815B60">
    <w:pPr>
      <w:rPr>
        <w:sz w:val="20"/>
      </w:rPr>
    </w:pPr>
  </w:p>
  <w:p w14:paraId="219DF686" w14:textId="78441F10" w:rsidR="00815B60" w:rsidRDefault="000707E0">
    <w:pPr>
      <w:pStyle w:val="Footer"/>
      <w:rPr>
        <w:sz w:val="2"/>
        <w:szCs w:val="2"/>
      </w:rPr>
    </w:pPr>
    <w:r w:rsidRPr="000707E0">
      <w:rPr>
        <w:noProof/>
        <w:sz w:val="20"/>
      </w:rPr>
      <mc:AlternateContent>
        <mc:Choice Requires="wps">
          <w:drawing>
            <wp:anchor distT="0" distB="0" distL="114300" distR="114300" simplePos="0" relativeHeight="251703296" behindDoc="0" locked="0" layoutInCell="1" allowOverlap="1" wp14:anchorId="25556167" wp14:editId="0407EA10">
              <wp:simplePos x="0" y="0"/>
              <wp:positionH relativeFrom="column">
                <wp:posOffset>-411480</wp:posOffset>
              </wp:positionH>
              <wp:positionV relativeFrom="paragraph">
                <wp:posOffset>234950</wp:posOffset>
              </wp:positionV>
              <wp:extent cx="2305050" cy="194310"/>
              <wp:effectExtent l="0" t="0" r="19050" b="15240"/>
              <wp:wrapNone/>
              <wp:docPr id="10" name="Rectangle 5"/>
              <wp:cNvGraphicFramePr/>
              <a:graphic xmlns:a="http://schemas.openxmlformats.org/drawingml/2006/main">
                <a:graphicData uri="http://schemas.microsoft.com/office/word/2010/wordprocessingShape">
                  <wps:wsp>
                    <wps:cNvSpPr/>
                    <wps:spPr>
                      <a:xfrm>
                        <a:off x="0" y="0"/>
                        <a:ext cx="2305050" cy="194310"/>
                      </a:xfrm>
                      <a:prstGeom prst="rect">
                        <a:avLst/>
                      </a:prstGeom>
                      <a:solidFill>
                        <a:srgbClr val="A0001F"/>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5" style="position:absolute;margin-left:-32.4pt;margin-top:18.5pt;width:181.5pt;height:15.3pt;z-index:251703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a0001f" strokecolor="white [3212]" strokeweight="1.5pt" w14:anchorId="2D4D3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"/>
          </w:pict>
        </mc:Fallback>
      </mc:AlternateContent>
    </w:r>
    <w:r w:rsidRPr="000707E0">
      <w:rPr>
        <w:noProof/>
        <w:sz w:val="20"/>
      </w:rPr>
      <mc:AlternateContent>
        <mc:Choice Requires="wps">
          <w:drawing>
            <wp:anchor distT="0" distB="0" distL="114300" distR="114300" simplePos="0" relativeHeight="251704320" behindDoc="0" locked="0" layoutInCell="1" allowOverlap="1" wp14:anchorId="5DA011BE" wp14:editId="4A283862">
              <wp:simplePos x="0" y="0"/>
              <wp:positionH relativeFrom="column">
                <wp:posOffset>1892300</wp:posOffset>
              </wp:positionH>
              <wp:positionV relativeFrom="paragraph">
                <wp:posOffset>234950</wp:posOffset>
              </wp:positionV>
              <wp:extent cx="2514600" cy="194310"/>
              <wp:effectExtent l="0" t="0" r="19050" b="15240"/>
              <wp:wrapNone/>
              <wp:docPr id="15" name="Rectangle 6"/>
              <wp:cNvGraphicFramePr/>
              <a:graphic xmlns:a="http://schemas.openxmlformats.org/drawingml/2006/main">
                <a:graphicData uri="http://schemas.microsoft.com/office/word/2010/wordprocessingShape">
                  <wps:wsp>
                    <wps:cNvSpPr/>
                    <wps:spPr>
                      <a:xfrm>
                        <a:off x="0" y="0"/>
                        <a:ext cx="2514600"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6" style="position:absolute;margin-left:149pt;margin-top:18.5pt;width:198pt;height:15.3pt;z-index:251704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69D3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"/>
          </w:pict>
        </mc:Fallback>
      </mc:AlternateContent>
    </w:r>
    <w:r w:rsidRPr="000707E0">
      <w:rPr>
        <w:noProof/>
        <w:sz w:val="20"/>
      </w:rPr>
      <mc:AlternateContent>
        <mc:Choice Requires="wps">
          <w:drawing>
            <wp:anchor distT="0" distB="0" distL="114300" distR="114300" simplePos="0" relativeHeight="251702272" behindDoc="0" locked="0" layoutInCell="1" allowOverlap="1" wp14:anchorId="7A16712F" wp14:editId="23AD4B23">
              <wp:simplePos x="0" y="0"/>
              <wp:positionH relativeFrom="column">
                <wp:posOffset>-914400</wp:posOffset>
              </wp:positionH>
              <wp:positionV relativeFrom="paragraph">
                <wp:posOffset>234950</wp:posOffset>
              </wp:positionV>
              <wp:extent cx="503555" cy="194310"/>
              <wp:effectExtent l="0" t="0" r="10795" b="15240"/>
              <wp:wrapNone/>
              <wp:docPr id="9" name="Rectangle 4"/>
              <wp:cNvGraphicFramePr/>
              <a:graphic xmlns:a="http://schemas.openxmlformats.org/drawingml/2006/main">
                <a:graphicData uri="http://schemas.microsoft.com/office/word/2010/wordprocessingShape">
                  <wps:wsp>
                    <wps:cNvSpPr/>
                    <wps:spPr>
                      <a:xfrm>
                        <a:off x="0" y="0"/>
                        <a:ext cx="503555"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4" style="position:absolute;margin-left:-1in;margin-top:18.5pt;width:39.65pt;height:15.3pt;z-index:251702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1AB46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"/>
          </w:pict>
        </mc:Fallback>
      </mc:AlternateContent>
    </w:r>
    <w:r w:rsidRPr="000707E0">
      <w:rPr>
        <w:noProof/>
        <w:sz w:val="20"/>
      </w:rPr>
      <mc:AlternateContent>
        <mc:Choice Requires="wps">
          <w:drawing>
            <wp:anchor distT="0" distB="0" distL="114300" distR="114300" simplePos="0" relativeHeight="251705344" behindDoc="0" locked="0" layoutInCell="1" allowOverlap="1" wp14:anchorId="7D9944C9" wp14:editId="4FDB1B25">
              <wp:simplePos x="0" y="0"/>
              <wp:positionH relativeFrom="column">
                <wp:posOffset>4406900</wp:posOffset>
              </wp:positionH>
              <wp:positionV relativeFrom="paragraph">
                <wp:posOffset>234950</wp:posOffset>
              </wp:positionV>
              <wp:extent cx="2440305" cy="194310"/>
              <wp:effectExtent l="0" t="0" r="17145" b="15240"/>
              <wp:wrapNone/>
              <wp:docPr id="16" name="Rectangle 7"/>
              <wp:cNvGraphicFramePr/>
              <a:graphic xmlns:a="http://schemas.openxmlformats.org/drawingml/2006/main">
                <a:graphicData uri="http://schemas.microsoft.com/office/word/2010/wordprocessingShape">
                  <wps:wsp>
                    <wps:cNvSpPr/>
                    <wps:spPr>
                      <a:xfrm>
                        <a:off x="0" y="0"/>
                        <a:ext cx="2440305"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7" style="position:absolute;margin-left:347pt;margin-top:18.5pt;width:192.15pt;height:15.3pt;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1ECBD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51065941"/>
  <w:bookmarkStart w:id="4" w:name="_Hlk51065942"/>
  <w:p w14:paraId="457BCAE7" w14:textId="7F3E8798" w:rsidR="00815B60" w:rsidRDefault="00CC7B1B">
    <w:pPr>
      <w:pStyle w:val="Footer"/>
    </w:pPr>
    <w:r w:rsidRPr="00CC7B1B">
      <w:rPr>
        <w:noProof/>
      </w:rPr>
      <mc:AlternateContent>
        <mc:Choice Requires="wps">
          <w:drawing>
            <wp:anchor distT="0" distB="0" distL="114300" distR="114300" simplePos="0" relativeHeight="251670527" behindDoc="0" locked="0" layoutInCell="1" allowOverlap="1" wp14:anchorId="441CA609" wp14:editId="70234A33">
              <wp:simplePos x="0" y="0"/>
              <wp:positionH relativeFrom="column">
                <wp:posOffset>-259715</wp:posOffset>
              </wp:positionH>
              <wp:positionV relativeFrom="paragraph">
                <wp:posOffset>198755</wp:posOffset>
              </wp:positionV>
              <wp:extent cx="7103110" cy="368935"/>
              <wp:effectExtent l="0" t="0" r="0" b="0"/>
              <wp:wrapNone/>
              <wp:docPr id="14" name="TextBox 13">
                <a:extLst xmlns:a="http://schemas.openxmlformats.org/drawingml/2006/main">
                  <a:ext uri="{FF2B5EF4-FFF2-40B4-BE49-F238E27FC236}">
                    <a16:creationId xmlns:a16="http://schemas.microsoft.com/office/drawing/2014/main" id="{C18BB837-309F-4A6A-800B-292D56CB5F8F}"/>
                  </a:ext>
                </a:extLst>
              </wp:docPr>
              <wp:cNvGraphicFramePr/>
              <a:graphic xmlns:a="http://schemas.openxmlformats.org/drawingml/2006/main">
                <a:graphicData uri="http://schemas.microsoft.com/office/word/2010/wordprocessingShape">
                  <wps:wsp>
                    <wps:cNvSpPr txBox="1"/>
                    <wps:spPr>
                      <a:xfrm>
                        <a:off x="0" y="0"/>
                        <a:ext cx="7103110" cy="368935"/>
                      </a:xfrm>
                      <a:prstGeom prst="rect">
                        <a:avLst/>
                      </a:prstGeom>
                      <a:noFill/>
                    </wps:spPr>
                    <wps:txbx>
                      <w:txbxContent>
                        <w:p w14:paraId="280F8A5B" w14:textId="62B25A29" w:rsidR="00CC7B1B" w:rsidRDefault="00CC7B1B" w:rsidP="00CC7B1B">
                          <w:pPr>
                            <w:spacing w:after="0" w:line="240" w:lineRule="auto"/>
                            <w:rPr>
                              <w:sz w:val="24"/>
                              <w:szCs w:val="24"/>
                            </w:rPr>
                          </w:pPr>
                          <w:r>
                            <w:rPr>
                              <w:rFonts w:ascii="Georgia" w:hAnsi="Georgia" w:cstheme="minorBidi"/>
                              <w:color w:val="002460"/>
                              <w:kern w:val="24"/>
                              <w:sz w:val="18"/>
                              <w:szCs w:val="18"/>
                            </w:rPr>
                            <w:t xml:space="preserve">1012 </w:t>
                          </w:r>
                          <w:r w:rsidRPr="00CC7B1B">
                            <w:rPr>
                              <w:rFonts w:ascii="Georgia" w:hAnsi="Georgia" w:cstheme="minorBidi"/>
                              <w:color w:val="002460"/>
                              <w:kern w:val="24"/>
                              <w:sz w:val="18"/>
                              <w:szCs w:val="18"/>
                            </w:rPr>
                            <w:t>14</w:t>
                          </w:r>
                          <w:r>
                            <w:rPr>
                              <w:rFonts w:ascii="Georgia" w:hAnsi="Georgia" w:cstheme="minorBidi"/>
                              <w:color w:val="002460"/>
                              <w:kern w:val="24"/>
                              <w:sz w:val="18"/>
                              <w:szCs w:val="18"/>
                            </w:rPr>
                            <w:t xml:space="preserve">th Street NW, </w:t>
                          </w:r>
                          <w:r w:rsidR="00E572A1">
                            <w:rPr>
                              <w:rFonts w:ascii="Georgia" w:hAnsi="Georgia" w:cstheme="minorBidi"/>
                              <w:color w:val="002460"/>
                              <w:kern w:val="24"/>
                              <w:sz w:val="18"/>
                              <w:szCs w:val="18"/>
                            </w:rPr>
                            <w:t>12th Floor</w:t>
                          </w:r>
                          <w:r>
                            <w:rPr>
                              <w:rFonts w:ascii="Georgia" w:hAnsi="Georgia" w:cstheme="minorBidi"/>
                              <w:color w:val="002460"/>
                              <w:kern w:val="24"/>
                              <w:sz w:val="18"/>
                              <w:szCs w:val="18"/>
                            </w:rPr>
                            <w:tab/>
                            <w:t xml:space="preserve">                  Phone: (202) 223-4710</w:t>
                          </w:r>
                          <w:r>
                            <w:rPr>
                              <w:rFonts w:ascii="Georgia" w:hAnsi="Georgia" w:cstheme="minorBidi"/>
                              <w:color w:val="002460"/>
                              <w:kern w:val="24"/>
                              <w:sz w:val="18"/>
                              <w:szCs w:val="18"/>
                            </w:rPr>
                            <w:tab/>
                          </w:r>
                          <w:r>
                            <w:rPr>
                              <w:rFonts w:ascii="Georgia" w:hAnsi="Georgia" w:cstheme="minorBidi"/>
                              <w:color w:val="002460"/>
                              <w:kern w:val="24"/>
                              <w:sz w:val="18"/>
                              <w:szCs w:val="18"/>
                            </w:rPr>
                            <w:tab/>
                            <w:t xml:space="preserve">                            studentveterans.org</w:t>
                          </w:r>
                        </w:p>
                        <w:p w14:paraId="0999E3E0" w14:textId="0D11466A" w:rsidR="00CC7B1B" w:rsidRPr="00CC7B1B" w:rsidRDefault="00CC7B1B" w:rsidP="00CC7B1B">
                          <w:pPr>
                            <w:spacing w:after="0" w:line="240" w:lineRule="auto"/>
                            <w:rPr>
                              <w:sz w:val="24"/>
                              <w:szCs w:val="24"/>
                            </w:rPr>
                          </w:pPr>
                          <w:r>
                            <w:rPr>
                              <w:rFonts w:ascii="Georgia" w:hAnsi="Georgia" w:cstheme="minorBidi"/>
                              <w:color w:val="002460"/>
                              <w:kern w:val="24"/>
                              <w:sz w:val="18"/>
                              <w:szCs w:val="18"/>
                            </w:rPr>
                            <w:t>Washington, DC 20005</w:t>
                          </w:r>
                          <w:r>
                            <w:rPr>
                              <w:rFonts w:ascii="Georgia" w:hAnsi="Georgia" w:cstheme="minorBidi"/>
                              <w:color w:val="002460"/>
                              <w:kern w:val="24"/>
                              <w:sz w:val="18"/>
                              <w:szCs w:val="18"/>
                            </w:rPr>
                            <w:tab/>
                            <w:t xml:space="preserve">                  </w:t>
                          </w:r>
                          <w:r>
                            <w:rPr>
                              <w:rFonts w:ascii="Georgia" w:hAnsi="Georgia" w:cstheme="minorBidi"/>
                              <w:color w:val="002460"/>
                              <w:kern w:val="24"/>
                              <w:sz w:val="18"/>
                              <w:szCs w:val="18"/>
                            </w:rPr>
                            <w:tab/>
                            <w:t xml:space="preserve"> Email: contact@studentveterans.org</w:t>
                          </w:r>
                        </w:p>
                      </w:txbxContent>
                    </wps:txbx>
                    <wps:bodyPr wrap="square" rtlCol="0">
                      <a:spAutoFit/>
                    </wps:bodyPr>
                  </wps:wsp>
                </a:graphicData>
              </a:graphic>
            </wp:anchor>
          </w:drawing>
        </mc:Choice>
        <mc:Fallback>
          <w:pict>
            <v:shapetype w14:anchorId="441CA609" id="_x0000_t202" coordsize="21600,21600" o:spt="202" path="m,l,21600r21600,l21600,xe">
              <v:stroke joinstyle="miter"/>
              <v:path gradientshapeok="t" o:connecttype="rect"/>
            </v:shapetype>
            <v:shape id="TextBox 13" o:spid="_x0000_s1026" type="#_x0000_t202" style="position:absolute;margin-left:-20.45pt;margin-top:15.65pt;width:559.3pt;height:29.05pt;z-index:2516705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" filled="f" stroked="f">
              <v:textbox style="mso-fit-shape-to-text:t">
                <w:txbxContent>
                  <w:p w14:paraId="280F8A5B" w14:textId="62B25A29" w:rsidR="00CC7B1B" w:rsidRDefault="00CC7B1B" w:rsidP="00CC7B1B">
                    <w:pPr>
                      <w:spacing w:after="0" w:line="240" w:lineRule="auto"/>
                      <w:rPr>
                        <w:sz w:val="24"/>
                        <w:szCs w:val="24"/>
                      </w:rPr>
                    </w:pPr>
                    <w:r>
                      <w:rPr>
                        <w:rFonts w:ascii="Georgia" w:hAnsi="Georgia" w:cstheme="minorBidi"/>
                        <w:color w:val="002460"/>
                        <w:kern w:val="24"/>
                        <w:sz w:val="18"/>
                        <w:szCs w:val="18"/>
                      </w:rPr>
                      <w:t xml:space="preserve">1012 </w:t>
                    </w:r>
                    <w:r w:rsidRPr="00CC7B1B">
                      <w:rPr>
                        <w:rFonts w:ascii="Georgia" w:hAnsi="Georgia" w:cstheme="minorBidi"/>
                        <w:color w:val="002460"/>
                        <w:kern w:val="24"/>
                        <w:sz w:val="18"/>
                        <w:szCs w:val="18"/>
                      </w:rPr>
                      <w:t>14</w:t>
                    </w:r>
                    <w:r>
                      <w:rPr>
                        <w:rFonts w:ascii="Georgia" w:hAnsi="Georgia" w:cstheme="minorBidi"/>
                        <w:color w:val="002460"/>
                        <w:kern w:val="24"/>
                        <w:sz w:val="18"/>
                        <w:szCs w:val="18"/>
                      </w:rPr>
                      <w:t xml:space="preserve">th Street NW, </w:t>
                    </w:r>
                    <w:r w:rsidR="00E572A1">
                      <w:rPr>
                        <w:rFonts w:ascii="Georgia" w:hAnsi="Georgia" w:cstheme="minorBidi"/>
                        <w:color w:val="002460"/>
                        <w:kern w:val="24"/>
                        <w:sz w:val="18"/>
                        <w:szCs w:val="18"/>
                      </w:rPr>
                      <w:t>12th Floor</w:t>
                    </w:r>
                    <w:r>
                      <w:rPr>
                        <w:rFonts w:ascii="Georgia" w:hAnsi="Georgia" w:cstheme="minorBidi"/>
                        <w:color w:val="002460"/>
                        <w:kern w:val="24"/>
                        <w:sz w:val="18"/>
                        <w:szCs w:val="18"/>
                      </w:rPr>
                      <w:tab/>
                      <w:t xml:space="preserve">                  Phone: (202) 223-4710</w:t>
                    </w:r>
                    <w:r>
                      <w:rPr>
                        <w:rFonts w:ascii="Georgia" w:hAnsi="Georgia" w:cstheme="minorBidi"/>
                        <w:color w:val="002460"/>
                        <w:kern w:val="24"/>
                        <w:sz w:val="18"/>
                        <w:szCs w:val="18"/>
                      </w:rPr>
                      <w:tab/>
                    </w:r>
                    <w:r>
                      <w:rPr>
                        <w:rFonts w:ascii="Georgia" w:hAnsi="Georgia" w:cstheme="minorBidi"/>
                        <w:color w:val="002460"/>
                        <w:kern w:val="24"/>
                        <w:sz w:val="18"/>
                        <w:szCs w:val="18"/>
                      </w:rPr>
                      <w:tab/>
                      <w:t xml:space="preserve">                            studentveterans.org</w:t>
                    </w:r>
                  </w:p>
                  <w:p w14:paraId="0999E3E0" w14:textId="0D11466A" w:rsidR="00CC7B1B" w:rsidRPr="00CC7B1B" w:rsidRDefault="00CC7B1B" w:rsidP="00CC7B1B">
                    <w:pPr>
                      <w:spacing w:after="0" w:line="240" w:lineRule="auto"/>
                      <w:rPr>
                        <w:sz w:val="24"/>
                        <w:szCs w:val="24"/>
                      </w:rPr>
                    </w:pPr>
                    <w:r>
                      <w:rPr>
                        <w:rFonts w:ascii="Georgia" w:hAnsi="Georgia" w:cstheme="minorBidi"/>
                        <w:color w:val="002460"/>
                        <w:kern w:val="24"/>
                        <w:sz w:val="18"/>
                        <w:szCs w:val="18"/>
                      </w:rPr>
                      <w:t>Washington, DC 20005</w:t>
                    </w:r>
                    <w:r>
                      <w:rPr>
                        <w:rFonts w:ascii="Georgia" w:hAnsi="Georgia" w:cstheme="minorBidi"/>
                        <w:color w:val="002460"/>
                        <w:kern w:val="24"/>
                        <w:sz w:val="18"/>
                        <w:szCs w:val="18"/>
                      </w:rPr>
                      <w:tab/>
                      <w:t xml:space="preserve">                  </w:t>
                    </w:r>
                    <w:r>
                      <w:rPr>
                        <w:rFonts w:ascii="Georgia" w:hAnsi="Georgia" w:cstheme="minorBidi"/>
                        <w:color w:val="002460"/>
                        <w:kern w:val="24"/>
                        <w:sz w:val="18"/>
                        <w:szCs w:val="18"/>
                      </w:rPr>
                      <w:tab/>
                      <w:t xml:space="preserve"> Email: contact@studentveterans.org</w:t>
                    </w:r>
                  </w:p>
                </w:txbxContent>
              </v:textbox>
            </v:shape>
          </w:pict>
        </mc:Fallback>
      </mc:AlternateContent>
    </w:r>
    <w:r w:rsidRPr="00CC7B1B">
      <w:rPr>
        <w:noProof/>
      </w:rPr>
      <mc:AlternateContent>
        <mc:Choice Requires="wps">
          <w:drawing>
            <wp:anchor distT="0" distB="0" distL="114300" distR="114300" simplePos="0" relativeHeight="251693056" behindDoc="0" locked="0" layoutInCell="1" allowOverlap="1" wp14:anchorId="1C8F4671" wp14:editId="54B986A6">
              <wp:simplePos x="0" y="0"/>
              <wp:positionH relativeFrom="column">
                <wp:posOffset>-914400</wp:posOffset>
              </wp:positionH>
              <wp:positionV relativeFrom="paragraph">
                <wp:posOffset>699770</wp:posOffset>
              </wp:positionV>
              <wp:extent cx="503555" cy="194310"/>
              <wp:effectExtent l="0" t="0" r="10795" b="15240"/>
              <wp:wrapNone/>
              <wp:docPr id="5" name="Rectangle 4">
                <a:extLst xmlns:a="http://schemas.openxmlformats.org/drawingml/2006/main">
                  <a:ext uri="{FF2B5EF4-FFF2-40B4-BE49-F238E27FC236}">
                    <a16:creationId xmlns:a16="http://schemas.microsoft.com/office/drawing/2014/main" id="{7AC6971C-691C-4329-A026-A454D7817F7E}"/>
                  </a:ext>
                </a:extLst>
              </wp:docPr>
              <wp:cNvGraphicFramePr/>
              <a:graphic xmlns:a="http://schemas.openxmlformats.org/drawingml/2006/main">
                <a:graphicData uri="http://schemas.microsoft.com/office/word/2010/wordprocessingShape">
                  <wps:wsp>
                    <wps:cNvSpPr/>
                    <wps:spPr>
                      <a:xfrm>
                        <a:off x="0" y="0"/>
                        <a:ext cx="503555"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w:pict>
            <v:rect id="Rectangle 4" style="position:absolute;margin-left:-1in;margin-top:55.1pt;width:39.65pt;height:15.3pt;z-index:251693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4E4B4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"/>
          </w:pict>
        </mc:Fallback>
      </mc:AlternateContent>
    </w:r>
    <w:r w:rsidRPr="00CC7B1B">
      <w:rPr>
        <w:noProof/>
      </w:rPr>
      <mc:AlternateContent>
        <mc:Choice Requires="wps">
          <w:drawing>
            <wp:anchor distT="0" distB="0" distL="114300" distR="114300" simplePos="0" relativeHeight="251694080" behindDoc="0" locked="0" layoutInCell="1" allowOverlap="1" wp14:anchorId="49676DD8" wp14:editId="6C6F6B10">
              <wp:simplePos x="0" y="0"/>
              <wp:positionH relativeFrom="column">
                <wp:posOffset>-410845</wp:posOffset>
              </wp:positionH>
              <wp:positionV relativeFrom="paragraph">
                <wp:posOffset>699770</wp:posOffset>
              </wp:positionV>
              <wp:extent cx="2305050" cy="194310"/>
              <wp:effectExtent l="0" t="0" r="19050" b="15240"/>
              <wp:wrapNone/>
              <wp:docPr id="6" name="Rectangle 5">
                <a:extLst xmlns:a="http://schemas.openxmlformats.org/drawingml/2006/main">
                  <a:ext uri="{FF2B5EF4-FFF2-40B4-BE49-F238E27FC236}">
                    <a16:creationId xmlns:a16="http://schemas.microsoft.com/office/drawing/2014/main" id="{726B54FB-B894-435A-9CCB-A07BF62C6B84}"/>
                  </a:ext>
                </a:extLst>
              </wp:docPr>
              <wp:cNvGraphicFramePr/>
              <a:graphic xmlns:a="http://schemas.openxmlformats.org/drawingml/2006/main">
                <a:graphicData uri="http://schemas.microsoft.com/office/word/2010/wordprocessingShape">
                  <wps:wsp>
                    <wps:cNvSpPr/>
                    <wps:spPr>
                      <a:xfrm>
                        <a:off x="0" y="0"/>
                        <a:ext cx="2305050" cy="194310"/>
                      </a:xfrm>
                      <a:prstGeom prst="rect">
                        <a:avLst/>
                      </a:prstGeom>
                      <a:solidFill>
                        <a:srgbClr val="A0001F"/>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w:pict>
            <v:rect id="Rectangle 5" style="position:absolute;margin-left:-32.35pt;margin-top:55.1pt;width:181.5pt;height:15.3pt;z-index:251694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a0001f" strokecolor="white [3212]" strokeweight="1.5pt" w14:anchorId="12006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"/>
          </w:pict>
        </mc:Fallback>
      </mc:AlternateContent>
    </w:r>
    <w:r w:rsidRPr="00CC7B1B">
      <w:rPr>
        <w:noProof/>
      </w:rPr>
      <mc:AlternateContent>
        <mc:Choice Requires="wps">
          <w:drawing>
            <wp:anchor distT="0" distB="0" distL="114300" distR="114300" simplePos="0" relativeHeight="251695104" behindDoc="0" locked="0" layoutInCell="1" allowOverlap="1" wp14:anchorId="7F6A0D8D" wp14:editId="096B4013">
              <wp:simplePos x="0" y="0"/>
              <wp:positionH relativeFrom="column">
                <wp:posOffset>1894205</wp:posOffset>
              </wp:positionH>
              <wp:positionV relativeFrom="paragraph">
                <wp:posOffset>699770</wp:posOffset>
              </wp:positionV>
              <wp:extent cx="2514600" cy="194310"/>
              <wp:effectExtent l="0" t="0" r="19050" b="15240"/>
              <wp:wrapNone/>
              <wp:docPr id="7" name="Rectangle 6">
                <a:extLst xmlns:a="http://schemas.openxmlformats.org/drawingml/2006/main">
                  <a:ext uri="{FF2B5EF4-FFF2-40B4-BE49-F238E27FC236}">
                    <a16:creationId xmlns:a16="http://schemas.microsoft.com/office/drawing/2014/main" id="{2C41F05B-95DB-4B4F-900A-C09E13FB50DB}"/>
                  </a:ext>
                </a:extLst>
              </wp:docPr>
              <wp:cNvGraphicFramePr/>
              <a:graphic xmlns:a="http://schemas.openxmlformats.org/drawingml/2006/main">
                <a:graphicData uri="http://schemas.microsoft.com/office/word/2010/wordprocessingShape">
                  <wps:wsp>
                    <wps:cNvSpPr/>
                    <wps:spPr>
                      <a:xfrm>
                        <a:off x="0" y="0"/>
                        <a:ext cx="2514600"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w:pict>
            <v:rect id="Rectangle 6" style="position:absolute;margin-left:149.15pt;margin-top:55.1pt;width:198pt;height:15.3pt;z-index:251695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5342D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"/>
          </w:pict>
        </mc:Fallback>
      </mc:AlternateContent>
    </w:r>
    <w:r w:rsidRPr="00CC7B1B">
      <w:rPr>
        <w:noProof/>
      </w:rPr>
      <mc:AlternateContent>
        <mc:Choice Requires="wps">
          <w:drawing>
            <wp:anchor distT="0" distB="0" distL="114300" distR="114300" simplePos="0" relativeHeight="251696128" behindDoc="0" locked="0" layoutInCell="1" allowOverlap="1" wp14:anchorId="10B67461" wp14:editId="118FFF53">
              <wp:simplePos x="0" y="0"/>
              <wp:positionH relativeFrom="column">
                <wp:posOffset>4408805</wp:posOffset>
              </wp:positionH>
              <wp:positionV relativeFrom="paragraph">
                <wp:posOffset>699770</wp:posOffset>
              </wp:positionV>
              <wp:extent cx="2440305" cy="194310"/>
              <wp:effectExtent l="0" t="0" r="17145" b="15240"/>
              <wp:wrapNone/>
              <wp:docPr id="8" name="Rectangle 7">
                <a:extLst xmlns:a="http://schemas.openxmlformats.org/drawingml/2006/main">
                  <a:ext uri="{FF2B5EF4-FFF2-40B4-BE49-F238E27FC236}">
                    <a16:creationId xmlns:a16="http://schemas.microsoft.com/office/drawing/2014/main" id="{1C8D0C71-75BD-479F-A8BB-C83AF8CFC305}"/>
                  </a:ext>
                </a:extLst>
              </wp:docPr>
              <wp:cNvGraphicFramePr/>
              <a:graphic xmlns:a="http://schemas.openxmlformats.org/drawingml/2006/main">
                <a:graphicData uri="http://schemas.microsoft.com/office/word/2010/wordprocessingShape">
                  <wps:wsp>
                    <wps:cNvSpPr/>
                    <wps:spPr>
                      <a:xfrm>
                        <a:off x="0" y="0"/>
                        <a:ext cx="2440305" cy="194310"/>
                      </a:xfrm>
                      <a:prstGeom prst="rect">
                        <a:avLst/>
                      </a:prstGeom>
                      <a:solidFill>
                        <a:srgbClr val="002460"/>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w:pict>
            <v:rect id="Rectangle 7" style="position:absolute;margin-left:347.15pt;margin-top:55.1pt;width:192.15pt;height:15.3pt;z-index:251696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460" strokecolor="white [3212]" strokeweight="1.5pt" w14:anchorId="2E15B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"/>
          </w:pict>
        </mc:Fallback>
      </mc:AlternateContent>
    </w:r>
    <w:r w:rsidRPr="00CC7B1B">
      <w:rPr>
        <w:noProof/>
      </w:rPr>
      <mc:AlternateContent>
        <mc:Choice Requires="wps">
          <w:drawing>
            <wp:anchor distT="0" distB="0" distL="114300" distR="114300" simplePos="0" relativeHeight="251697152" behindDoc="0" locked="0" layoutInCell="1" allowOverlap="1" wp14:anchorId="5EC8B36B" wp14:editId="419D6151">
              <wp:simplePos x="0" y="0"/>
              <wp:positionH relativeFrom="column">
                <wp:posOffset>-420370</wp:posOffset>
              </wp:positionH>
              <wp:positionV relativeFrom="paragraph">
                <wp:posOffset>229235</wp:posOffset>
              </wp:positionV>
              <wp:extent cx="0" cy="293370"/>
              <wp:effectExtent l="0" t="0" r="38100" b="30480"/>
              <wp:wrapNone/>
              <wp:docPr id="11" name="Straight Connector 10">
                <a:extLst xmlns:a="http://schemas.openxmlformats.org/drawingml/2006/main">
                  <a:ext uri="{FF2B5EF4-FFF2-40B4-BE49-F238E27FC236}">
                    <a16:creationId xmlns:a16="http://schemas.microsoft.com/office/drawing/2014/main" id="{FF1360C0-AA11-46C1-B5DF-E3BF2E3D6255}"/>
                  </a:ext>
                </a:extLst>
              </wp:docPr>
              <wp:cNvGraphicFramePr/>
              <a:graphic xmlns:a="http://schemas.openxmlformats.org/drawingml/2006/main">
                <a:graphicData uri="http://schemas.microsoft.com/office/word/2010/wordprocessingShape">
                  <wps:wsp>
                    <wps:cNvCnPr/>
                    <wps:spPr>
                      <a:xfrm>
                        <a:off x="0" y="0"/>
                        <a:ext cx="0" cy="293370"/>
                      </a:xfrm>
                      <a:prstGeom prst="line">
                        <a:avLst/>
                      </a:prstGeom>
                      <a:ln w="19050">
                        <a:solidFill>
                          <a:srgbClr val="0024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6="http://schemas.microsoft.com/office/drawing/2014/main">
          <w:pict>
            <v:line id="Straight Connector 10" style="position:absolute;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002460" strokeweight="1.5pt" from="-33.1pt,18.05pt" to="-33.1pt,41.15pt" w14:anchorId="2FF56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"/>
          </w:pict>
        </mc:Fallback>
      </mc:AlternateContent>
    </w:r>
    <w:r w:rsidRPr="00CC7B1B">
      <w:rPr>
        <w:noProof/>
      </w:rPr>
      <mc:AlternateContent>
        <mc:Choice Requires="wps">
          <w:drawing>
            <wp:anchor distT="0" distB="0" distL="114300" distR="114300" simplePos="0" relativeHeight="251698176" behindDoc="0" locked="0" layoutInCell="1" allowOverlap="1" wp14:anchorId="63581801" wp14:editId="76449F3A">
              <wp:simplePos x="0" y="0"/>
              <wp:positionH relativeFrom="column">
                <wp:posOffset>1889125</wp:posOffset>
              </wp:positionH>
              <wp:positionV relativeFrom="paragraph">
                <wp:posOffset>229235</wp:posOffset>
              </wp:positionV>
              <wp:extent cx="0" cy="293370"/>
              <wp:effectExtent l="0" t="0" r="38100" b="30480"/>
              <wp:wrapNone/>
              <wp:docPr id="12" name="Straight Connector 11">
                <a:extLst xmlns:a="http://schemas.openxmlformats.org/drawingml/2006/main">
                  <a:ext uri="{FF2B5EF4-FFF2-40B4-BE49-F238E27FC236}">
                    <a16:creationId xmlns:a16="http://schemas.microsoft.com/office/drawing/2014/main" id="{8D98EC3E-9448-4BF1-A0E9-CF3E53DCDA69}"/>
                  </a:ext>
                </a:extLst>
              </wp:docPr>
              <wp:cNvGraphicFramePr/>
              <a:graphic xmlns:a="http://schemas.openxmlformats.org/drawingml/2006/main">
                <a:graphicData uri="http://schemas.microsoft.com/office/word/2010/wordprocessingShape">
                  <wps:wsp>
                    <wps:cNvCnPr/>
                    <wps:spPr>
                      <a:xfrm>
                        <a:off x="0" y="0"/>
                        <a:ext cx="0" cy="293370"/>
                      </a:xfrm>
                      <a:prstGeom prst="line">
                        <a:avLst/>
                      </a:prstGeom>
                      <a:ln w="19050">
                        <a:solidFill>
                          <a:srgbClr val="0024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6="http://schemas.microsoft.com/office/drawing/2014/main">
          <w:pict>
            <v:line id="Straight Connector 11" style="position:absolute;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002460" strokeweight="1.5pt" from="148.75pt,18.05pt" to="148.75pt,41.15pt" w14:anchorId="32EB4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"/>
          </w:pict>
        </mc:Fallback>
      </mc:AlternateContent>
    </w:r>
    <w:r w:rsidRPr="00CC7B1B">
      <w:rPr>
        <w:noProof/>
      </w:rPr>
      <mc:AlternateContent>
        <mc:Choice Requires="wps">
          <w:drawing>
            <wp:anchor distT="0" distB="0" distL="114300" distR="114300" simplePos="0" relativeHeight="251699200" behindDoc="0" locked="0" layoutInCell="1" allowOverlap="1" wp14:anchorId="4EC493A8" wp14:editId="3F3F9106">
              <wp:simplePos x="0" y="0"/>
              <wp:positionH relativeFrom="column">
                <wp:posOffset>4411345</wp:posOffset>
              </wp:positionH>
              <wp:positionV relativeFrom="paragraph">
                <wp:posOffset>229235</wp:posOffset>
              </wp:positionV>
              <wp:extent cx="0" cy="293370"/>
              <wp:effectExtent l="0" t="0" r="38100" b="30480"/>
              <wp:wrapNone/>
              <wp:docPr id="13" name="Straight Connector 12">
                <a:extLst xmlns:a="http://schemas.openxmlformats.org/drawingml/2006/main">
                  <a:ext uri="{FF2B5EF4-FFF2-40B4-BE49-F238E27FC236}">
                    <a16:creationId xmlns:a16="http://schemas.microsoft.com/office/drawing/2014/main" id="{B12DACB9-FC2C-46C2-A8C5-58FE9472D48F}"/>
                  </a:ext>
                </a:extLst>
              </wp:docPr>
              <wp:cNvGraphicFramePr/>
              <a:graphic xmlns:a="http://schemas.openxmlformats.org/drawingml/2006/main">
                <a:graphicData uri="http://schemas.microsoft.com/office/word/2010/wordprocessingShape">
                  <wps:wsp>
                    <wps:cNvCnPr/>
                    <wps:spPr>
                      <a:xfrm>
                        <a:off x="0" y="0"/>
                        <a:ext cx="0" cy="293370"/>
                      </a:xfrm>
                      <a:prstGeom prst="line">
                        <a:avLst/>
                      </a:prstGeom>
                      <a:ln w="19050">
                        <a:solidFill>
                          <a:srgbClr val="0024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6="http://schemas.microsoft.com/office/drawing/2014/main">
          <w:pict>
            <v:line id="Straight Connector 12" style="position:absolute;z-index:251699200;visibility:visible;mso-wrap-style:square;mso-wrap-distance-left:9pt;mso-wrap-distance-top:0;mso-wrap-distance-right:9pt;mso-wrap-distance-bottom:0;mso-position-horizontal:absolute;mso-position-horizontal-relative:text;mso-position-vertical:absolute;mso-position-vertical-relative:text" o:spid="_x0000_s1026" strokecolor="#002460" strokeweight="1.5pt" from="347.35pt,18.05pt" to="347.35pt,41.15pt" w14:anchorId="7D987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"/>
          </w:pict>
        </mc:Fallback>
      </mc:AlternateContent>
    </w:r>
  </w:p>
  <w:bookmarkEnd w:id="3"/>
  <w:bookmarkEnd w:id="4"/>
  <w:p w14:paraId="3923CD78" w14:textId="77777777" w:rsidR="00815B60" w:rsidRDefault="00815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4CB0" w14:textId="77777777" w:rsidR="006D7C37" w:rsidRDefault="006D7C37">
      <w:pPr>
        <w:spacing w:after="0" w:line="240" w:lineRule="auto"/>
      </w:pPr>
      <w:r>
        <w:separator/>
      </w:r>
    </w:p>
  </w:footnote>
  <w:footnote w:type="continuationSeparator" w:id="0">
    <w:p w14:paraId="3EFF9C3E" w14:textId="77777777" w:rsidR="006D7C37" w:rsidRDefault="006D7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4486" w14:textId="77777777" w:rsidR="00815B60" w:rsidRDefault="00815B60">
    <w:pPr>
      <w:pStyle w:val="Header"/>
    </w:pPr>
    <w:r>
      <w:rPr>
        <w:noProof/>
        <w:lang w:eastAsia="en-US" w:bidi="ar-SA"/>
      </w:rPr>
      <w:drawing>
        <wp:anchor distT="0" distB="0" distL="114300" distR="114300" simplePos="0" relativeHeight="251673600" behindDoc="1" locked="0" layoutInCell="1" allowOverlap="1" wp14:anchorId="6C02AB22" wp14:editId="3D6C2B91">
          <wp:simplePos x="0" y="0"/>
          <wp:positionH relativeFrom="margin">
            <wp:align>center</wp:align>
          </wp:positionH>
          <wp:positionV relativeFrom="paragraph">
            <wp:posOffset>-359409</wp:posOffset>
          </wp:positionV>
          <wp:extent cx="7771130" cy="361950"/>
          <wp:effectExtent l="0" t="0" r="127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0989" b="5412"/>
                  <a:stretch/>
                </pic:blipFill>
                <pic:spPr bwMode="auto">
                  <a:xfrm>
                    <a:off x="0" y="0"/>
                    <a:ext cx="7771130"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26FA" w14:textId="0F48C395" w:rsidR="00815B60" w:rsidRDefault="0048601D">
    <w:pPr>
      <w:pStyle w:val="Header"/>
    </w:pPr>
    <w:r>
      <w:rPr>
        <w:noProof/>
      </w:rPr>
      <w:drawing>
        <wp:anchor distT="0" distB="0" distL="114300" distR="114300" simplePos="0" relativeHeight="251685888" behindDoc="0" locked="0" layoutInCell="1" allowOverlap="1" wp14:anchorId="7583DC21" wp14:editId="5BF80EF4">
          <wp:simplePos x="0" y="0"/>
          <wp:positionH relativeFrom="margin">
            <wp:align>right</wp:align>
          </wp:positionH>
          <wp:positionV relativeFrom="paragraph">
            <wp:posOffset>285750</wp:posOffset>
          </wp:positionV>
          <wp:extent cx="967740" cy="407833"/>
          <wp:effectExtent l="0" t="0" r="381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67740" cy="407833"/>
                  </a:xfrm>
                  <a:prstGeom prst="rect">
                    <a:avLst/>
                  </a:prstGeom>
                </pic:spPr>
              </pic:pic>
            </a:graphicData>
          </a:graphic>
        </wp:anchor>
      </w:drawing>
    </w:r>
  </w:p>
  <w:p w14:paraId="54B3264D" w14:textId="77777777" w:rsidR="00815B60" w:rsidRDefault="00815B60">
    <w:pPr>
      <w:pStyle w:val="Header"/>
    </w:pPr>
  </w:p>
  <w:p w14:paraId="77D13DDF" w14:textId="77777777" w:rsidR="00815B60" w:rsidRDefault="00815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EE98" w14:textId="619800DF" w:rsidR="0087010A" w:rsidRDefault="00844C0D" w:rsidP="0087010A">
    <w:pPr>
      <w:rPr>
        <w:rFonts w:ascii="Georgia" w:hAnsi="Georgia"/>
        <w:smallCaps/>
        <w:color w:val="002460"/>
      </w:rPr>
    </w:pPr>
    <w:bookmarkStart w:id="0" w:name="_Hlk51066110"/>
    <w:bookmarkStart w:id="1" w:name="_Hlk51066111"/>
    <w:r>
      <w:rPr>
        <w:rFonts w:ascii="Georgia" w:hAnsi="Georgia"/>
        <w:smallCaps/>
        <w:noProof/>
        <w:color w:val="002460"/>
        <w:sz w:val="24"/>
        <w:szCs w:val="24"/>
      </w:rPr>
      <w:drawing>
        <wp:anchor distT="0" distB="0" distL="114300" distR="114300" simplePos="0" relativeHeight="251691008" behindDoc="0" locked="0" layoutInCell="1" allowOverlap="1" wp14:anchorId="1CE0FDA6" wp14:editId="28590B57">
          <wp:simplePos x="0" y="0"/>
          <wp:positionH relativeFrom="column">
            <wp:posOffset>3175</wp:posOffset>
          </wp:positionH>
          <wp:positionV relativeFrom="paragraph">
            <wp:posOffset>156210</wp:posOffset>
          </wp:positionV>
          <wp:extent cx="1124097" cy="11240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097" cy="1124097"/>
                  </a:xfrm>
                  <a:prstGeom prst="rect">
                    <a:avLst/>
                  </a:prstGeom>
                </pic:spPr>
              </pic:pic>
            </a:graphicData>
          </a:graphic>
          <wp14:sizeRelH relativeFrom="page">
            <wp14:pctWidth>0</wp14:pctWidth>
          </wp14:sizeRelH>
          <wp14:sizeRelV relativeFrom="page">
            <wp14:pctHeight>0</wp14:pctHeight>
          </wp14:sizeRelV>
        </wp:anchor>
      </w:drawing>
    </w:r>
  </w:p>
  <w:p w14:paraId="24430C0C" w14:textId="7CC9B7AA" w:rsidR="0087010A" w:rsidRDefault="0087010A" w:rsidP="0087010A">
    <w:pPr>
      <w:rPr>
        <w:rFonts w:ascii="Georgia" w:hAnsi="Georgia"/>
        <w:smallCaps/>
        <w:color w:val="002460"/>
      </w:rPr>
    </w:pPr>
    <w:r>
      <w:rPr>
        <w:rFonts w:ascii="Georgia" w:hAnsi="Georgia"/>
        <w:smallCaps/>
        <w:noProof/>
        <w:color w:val="002460"/>
      </w:rPr>
      <mc:AlternateContent>
        <mc:Choice Requires="wps">
          <w:drawing>
            <wp:anchor distT="0" distB="0" distL="114300" distR="114300" simplePos="0" relativeHeight="251689984" behindDoc="0" locked="0" layoutInCell="1" allowOverlap="1" wp14:anchorId="1A7F6360" wp14:editId="565729C7">
              <wp:simplePos x="0" y="0"/>
              <wp:positionH relativeFrom="column">
                <wp:posOffset>1271270</wp:posOffset>
              </wp:positionH>
              <wp:positionV relativeFrom="paragraph">
                <wp:posOffset>197931</wp:posOffset>
              </wp:positionV>
              <wp:extent cx="0" cy="513971"/>
              <wp:effectExtent l="0" t="0" r="38100" b="19685"/>
              <wp:wrapNone/>
              <wp:docPr id="4" name="Straight Connector 4"/>
              <wp:cNvGraphicFramePr/>
              <a:graphic xmlns:a="http://schemas.openxmlformats.org/drawingml/2006/main">
                <a:graphicData uri="http://schemas.microsoft.com/office/word/2010/wordprocessingShape">
                  <wps:wsp>
                    <wps:cNvCnPr/>
                    <wps:spPr>
                      <a:xfrm flipH="1">
                        <a:off x="0" y="0"/>
                        <a:ext cx="0" cy="513971"/>
                      </a:xfrm>
                      <a:prstGeom prst="line">
                        <a:avLst/>
                      </a:prstGeom>
                      <a:ln w="12700">
                        <a:solidFill>
                          <a:srgbClr val="0024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4"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460" strokeweight="1pt" from="100.1pt,15.6pt" to="100.1pt,56.05pt" w14:anchorId="1185B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"/>
          </w:pict>
        </mc:Fallback>
      </mc:AlternateContent>
    </w:r>
  </w:p>
  <w:p w14:paraId="3B31DF22" w14:textId="2034C9DA" w:rsidR="0087010A" w:rsidRPr="00632FD0" w:rsidRDefault="0087010A" w:rsidP="0087010A">
    <w:pPr>
      <w:spacing w:after="0" w:line="280" w:lineRule="exact"/>
      <w:ind w:left="1440"/>
      <w:rPr>
        <w:rFonts w:ascii="Georgia" w:hAnsi="Georgia"/>
        <w:smallCaps/>
        <w:color w:val="002460"/>
        <w:sz w:val="28"/>
        <w:szCs w:val="28"/>
      </w:rPr>
    </w:pPr>
    <w:r>
      <w:rPr>
        <w:rFonts w:ascii="Georgia" w:hAnsi="Georgia"/>
        <w:smallCaps/>
        <w:color w:val="002460"/>
        <w:sz w:val="24"/>
        <w:szCs w:val="24"/>
      </w:rPr>
      <w:t xml:space="preserve">     </w:t>
    </w:r>
    <w:r w:rsidR="00844C0D">
      <w:rPr>
        <w:rFonts w:ascii="Georgia" w:hAnsi="Georgia"/>
        <w:smallCaps/>
        <w:color w:val="002460"/>
        <w:sz w:val="24"/>
        <w:szCs w:val="24"/>
      </w:rPr>
      <w:t xml:space="preserve">  </w:t>
    </w:r>
    <w:bookmarkStart w:id="2" w:name="_Hlk51066100"/>
    <w:r w:rsidR="00126881">
      <w:rPr>
        <w:rFonts w:ascii="Georgia" w:hAnsi="Georgia"/>
        <w:smallCaps/>
        <w:color w:val="002460"/>
        <w:sz w:val="24"/>
        <w:szCs w:val="24"/>
      </w:rPr>
      <w:tab/>
    </w:r>
    <w:r w:rsidRPr="00632FD0">
      <w:rPr>
        <w:rFonts w:ascii="Georgia" w:hAnsi="Georgia"/>
        <w:smallCaps/>
        <w:color w:val="002460"/>
        <w:sz w:val="28"/>
        <w:szCs w:val="28"/>
      </w:rPr>
      <w:t>National Headquarters</w:t>
    </w:r>
  </w:p>
  <w:p w14:paraId="0349ECBA" w14:textId="24308325" w:rsidR="0087010A" w:rsidRPr="00632FD0" w:rsidRDefault="0087010A" w:rsidP="0087010A">
    <w:pPr>
      <w:spacing w:after="0" w:line="280" w:lineRule="exact"/>
      <w:ind w:left="720" w:firstLine="720"/>
      <w:rPr>
        <w:rFonts w:ascii="Georgia" w:hAnsi="Georgia"/>
        <w:smallCaps/>
        <w:color w:val="002460"/>
        <w:sz w:val="28"/>
        <w:szCs w:val="28"/>
      </w:rPr>
    </w:pPr>
    <w:r w:rsidRPr="00632FD0">
      <w:rPr>
        <w:rFonts w:ascii="Georgia" w:hAnsi="Georgia"/>
        <w:smallCaps/>
        <w:color w:val="002460"/>
        <w:sz w:val="28"/>
        <w:szCs w:val="28"/>
      </w:rPr>
      <w:t xml:space="preserve">     </w:t>
    </w:r>
    <w:r w:rsidR="00844C0D">
      <w:rPr>
        <w:rFonts w:ascii="Georgia" w:hAnsi="Georgia"/>
        <w:smallCaps/>
        <w:color w:val="002460"/>
        <w:sz w:val="28"/>
        <w:szCs w:val="28"/>
      </w:rPr>
      <w:t xml:space="preserve"> </w:t>
    </w:r>
    <w:r w:rsidR="00126881">
      <w:rPr>
        <w:rFonts w:ascii="Georgia" w:hAnsi="Georgia"/>
        <w:smallCaps/>
        <w:color w:val="002460"/>
        <w:sz w:val="28"/>
        <w:szCs w:val="28"/>
      </w:rPr>
      <w:tab/>
    </w:r>
    <w:r w:rsidRPr="00632FD0">
      <w:rPr>
        <w:rFonts w:ascii="Georgia" w:hAnsi="Georgia"/>
        <w:smallCaps/>
        <w:color w:val="002460"/>
        <w:sz w:val="28"/>
        <w:szCs w:val="28"/>
      </w:rPr>
      <w:t>Washington, DC</w:t>
    </w:r>
  </w:p>
  <w:bookmarkEnd w:id="2"/>
  <w:p w14:paraId="460B5916" w14:textId="77777777" w:rsidR="0087010A" w:rsidRPr="006436B7" w:rsidRDefault="0087010A" w:rsidP="0087010A">
    <w:pPr>
      <w:spacing w:after="0" w:line="280" w:lineRule="exact"/>
      <w:ind w:left="720" w:firstLine="720"/>
      <w:rPr>
        <w:rFonts w:ascii="Georgia" w:hAnsi="Georgia"/>
        <w:smallCaps/>
        <w:color w:val="002460"/>
        <w:sz w:val="24"/>
        <w:szCs w:val="24"/>
      </w:rPr>
    </w:pPr>
  </w:p>
  <w:bookmarkEnd w:id="0"/>
  <w:bookmarkEnd w:id="1"/>
  <w:p w14:paraId="3C657FB4" w14:textId="77777777" w:rsidR="0087010A" w:rsidRPr="00A15DB9" w:rsidRDefault="0087010A" w:rsidP="0087010A">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4AAC3C4A"/>
    <w:lvl w:ilvl="0">
      <w:start w:val="1"/>
      <w:numFmt w:val="bullet"/>
      <w:pStyle w:val="ListBullet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3932A106"/>
    <w:lvl w:ilvl="0">
      <w:start w:val="1"/>
      <w:numFmt w:val="bullet"/>
      <w:pStyle w:val="ListBullet"/>
      <w:lvlText w:val=""/>
      <w:lvlJc w:val="left"/>
      <w:pPr>
        <w:ind w:left="360" w:hanging="360"/>
      </w:pPr>
      <w:rPr>
        <w:rFonts w:ascii="Symbol" w:hAnsi="Symbol" w:hint="default"/>
        <w:color w:val="9D3511" w:themeColor="accent1" w:themeShade="BF"/>
      </w:rPr>
    </w:lvl>
  </w:abstractNum>
  <w:abstractNum w:abstractNumId="5" w15:restartNumberingAfterBreak="0">
    <w:nsid w:val="1ABD7B5B"/>
    <w:multiLevelType w:val="hybridMultilevel"/>
    <w:tmpl w:val="6492A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D67C4"/>
    <w:multiLevelType w:val="hybridMultilevel"/>
    <w:tmpl w:val="93046FB8"/>
    <w:lvl w:ilvl="0" w:tplc="53741A3A">
      <w:start w:val="1"/>
      <w:numFmt w:val="decimal"/>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7" w15:restartNumberingAfterBreak="0">
    <w:nsid w:val="29CF1E1F"/>
    <w:multiLevelType w:val="hybridMultilevel"/>
    <w:tmpl w:val="789EB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F1A75"/>
    <w:multiLevelType w:val="hybridMultilevel"/>
    <w:tmpl w:val="43F466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203C33"/>
    <w:multiLevelType w:val="hybridMultilevel"/>
    <w:tmpl w:val="55B2FDA6"/>
    <w:lvl w:ilvl="0" w:tplc="58D2FB1A">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C653E45"/>
    <w:multiLevelType w:val="hybridMultilevel"/>
    <w:tmpl w:val="5206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64E83"/>
    <w:multiLevelType w:val="hybridMultilevel"/>
    <w:tmpl w:val="6AE4208A"/>
    <w:lvl w:ilvl="0" w:tplc="58D2FB1A">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728B1821"/>
    <w:multiLevelType w:val="singleLevel"/>
    <w:tmpl w:val="EE26D820"/>
    <w:lvl w:ilvl="0">
      <w:start w:val="1"/>
      <w:numFmt w:val="bullet"/>
      <w:lvlText w:val=""/>
      <w:lvlJc w:val="left"/>
      <w:pPr>
        <w:tabs>
          <w:tab w:val="num" w:pos="504"/>
        </w:tabs>
        <w:ind w:left="504" w:hanging="504"/>
      </w:pPr>
      <w:rPr>
        <w:rFonts w:ascii="Symbol" w:hAnsi="Symbol" w:hint="default"/>
        <w:sz w:val="24"/>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5"/>
  </w:num>
  <w:num w:numId="17">
    <w:abstractNumId w:val="8"/>
  </w:num>
  <w:num w:numId="18">
    <w:abstractNumId w:val="12"/>
  </w:num>
  <w:num w:numId="19">
    <w:abstractNumId w:val="6"/>
  </w:num>
  <w:num w:numId="20">
    <w:abstractNumId w:val="7"/>
  </w:num>
  <w:num w:numId="21">
    <w:abstractNumId w:val="10"/>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0D"/>
    <w:rsid w:val="00032A5C"/>
    <w:rsid w:val="000378C9"/>
    <w:rsid w:val="00041221"/>
    <w:rsid w:val="000562E7"/>
    <w:rsid w:val="00056E14"/>
    <w:rsid w:val="0007057C"/>
    <w:rsid w:val="000707E0"/>
    <w:rsid w:val="00076A7F"/>
    <w:rsid w:val="000A061A"/>
    <w:rsid w:val="000A119A"/>
    <w:rsid w:val="000A579C"/>
    <w:rsid w:val="000A7952"/>
    <w:rsid w:val="000D4CE2"/>
    <w:rsid w:val="000F0A7D"/>
    <w:rsid w:val="00107795"/>
    <w:rsid w:val="0012279D"/>
    <w:rsid w:val="001255D5"/>
    <w:rsid w:val="00126881"/>
    <w:rsid w:val="00151213"/>
    <w:rsid w:val="00157C45"/>
    <w:rsid w:val="00163836"/>
    <w:rsid w:val="0019189C"/>
    <w:rsid w:val="001C2280"/>
    <w:rsid w:val="001C2FED"/>
    <w:rsid w:val="001C6D27"/>
    <w:rsid w:val="001E14D6"/>
    <w:rsid w:val="001E7133"/>
    <w:rsid w:val="001F1D83"/>
    <w:rsid w:val="00216C6E"/>
    <w:rsid w:val="00222E4B"/>
    <w:rsid w:val="002271C9"/>
    <w:rsid w:val="00262669"/>
    <w:rsid w:val="002804C2"/>
    <w:rsid w:val="002B579A"/>
    <w:rsid w:val="002B636E"/>
    <w:rsid w:val="002B6841"/>
    <w:rsid w:val="002C5627"/>
    <w:rsid w:val="002C690A"/>
    <w:rsid w:val="002D052A"/>
    <w:rsid w:val="002F25DE"/>
    <w:rsid w:val="002F4CAB"/>
    <w:rsid w:val="00321514"/>
    <w:rsid w:val="003220C1"/>
    <w:rsid w:val="00337EF8"/>
    <w:rsid w:val="0034552C"/>
    <w:rsid w:val="00345FB3"/>
    <w:rsid w:val="00371D31"/>
    <w:rsid w:val="0039277D"/>
    <w:rsid w:val="003A7159"/>
    <w:rsid w:val="003B072F"/>
    <w:rsid w:val="003F579E"/>
    <w:rsid w:val="003F6287"/>
    <w:rsid w:val="00425CA6"/>
    <w:rsid w:val="0044773B"/>
    <w:rsid w:val="00447FDE"/>
    <w:rsid w:val="00455287"/>
    <w:rsid w:val="00462B81"/>
    <w:rsid w:val="004655FE"/>
    <w:rsid w:val="00480756"/>
    <w:rsid w:val="004838D9"/>
    <w:rsid w:val="0048601D"/>
    <w:rsid w:val="00497A9F"/>
    <w:rsid w:val="004E7233"/>
    <w:rsid w:val="00502FEB"/>
    <w:rsid w:val="00577061"/>
    <w:rsid w:val="005A10C1"/>
    <w:rsid w:val="005A1C3B"/>
    <w:rsid w:val="005B5B59"/>
    <w:rsid w:val="005B7275"/>
    <w:rsid w:val="006000E7"/>
    <w:rsid w:val="00643AFB"/>
    <w:rsid w:val="0065019C"/>
    <w:rsid w:val="0066788A"/>
    <w:rsid w:val="00670C0B"/>
    <w:rsid w:val="00687FF9"/>
    <w:rsid w:val="006B2C0A"/>
    <w:rsid w:val="006B4C15"/>
    <w:rsid w:val="006D0657"/>
    <w:rsid w:val="006D09A7"/>
    <w:rsid w:val="006D7C37"/>
    <w:rsid w:val="006F1288"/>
    <w:rsid w:val="006F1755"/>
    <w:rsid w:val="006F71B4"/>
    <w:rsid w:val="00725D9E"/>
    <w:rsid w:val="007311B2"/>
    <w:rsid w:val="00741178"/>
    <w:rsid w:val="00745350"/>
    <w:rsid w:val="0078032F"/>
    <w:rsid w:val="007907E6"/>
    <w:rsid w:val="007B47B4"/>
    <w:rsid w:val="007C0A2F"/>
    <w:rsid w:val="007C1D5D"/>
    <w:rsid w:val="007F083C"/>
    <w:rsid w:val="00815B60"/>
    <w:rsid w:val="008245BD"/>
    <w:rsid w:val="00830B19"/>
    <w:rsid w:val="008373E2"/>
    <w:rsid w:val="00841416"/>
    <w:rsid w:val="00844C0D"/>
    <w:rsid w:val="0087010A"/>
    <w:rsid w:val="00876D2A"/>
    <w:rsid w:val="008A6C5C"/>
    <w:rsid w:val="008B0B9C"/>
    <w:rsid w:val="008B5FA7"/>
    <w:rsid w:val="008C2586"/>
    <w:rsid w:val="008E0B43"/>
    <w:rsid w:val="008E42D2"/>
    <w:rsid w:val="008F6482"/>
    <w:rsid w:val="00904D3A"/>
    <w:rsid w:val="00973FCF"/>
    <w:rsid w:val="009A18CE"/>
    <w:rsid w:val="009C43D5"/>
    <w:rsid w:val="009F58D4"/>
    <w:rsid w:val="00A15DB9"/>
    <w:rsid w:val="00A232B8"/>
    <w:rsid w:val="00A3089D"/>
    <w:rsid w:val="00A322FA"/>
    <w:rsid w:val="00A54E0D"/>
    <w:rsid w:val="00AA6AF5"/>
    <w:rsid w:val="00AD435E"/>
    <w:rsid w:val="00AE76F6"/>
    <w:rsid w:val="00B12B9D"/>
    <w:rsid w:val="00B24D71"/>
    <w:rsid w:val="00B2639B"/>
    <w:rsid w:val="00B551A5"/>
    <w:rsid w:val="00B5621C"/>
    <w:rsid w:val="00B6221A"/>
    <w:rsid w:val="00B91872"/>
    <w:rsid w:val="00BA4C0D"/>
    <w:rsid w:val="00BD78D0"/>
    <w:rsid w:val="00BF4AAE"/>
    <w:rsid w:val="00C068CD"/>
    <w:rsid w:val="00C42116"/>
    <w:rsid w:val="00C526D5"/>
    <w:rsid w:val="00C762F0"/>
    <w:rsid w:val="00C83092"/>
    <w:rsid w:val="00C9511C"/>
    <w:rsid w:val="00CA0CC8"/>
    <w:rsid w:val="00CC16D5"/>
    <w:rsid w:val="00CC5FF6"/>
    <w:rsid w:val="00CC7B1B"/>
    <w:rsid w:val="00CD0E23"/>
    <w:rsid w:val="00CD6D32"/>
    <w:rsid w:val="00CE25EE"/>
    <w:rsid w:val="00D26E7A"/>
    <w:rsid w:val="00D40458"/>
    <w:rsid w:val="00D91C95"/>
    <w:rsid w:val="00D946F1"/>
    <w:rsid w:val="00DB5AB0"/>
    <w:rsid w:val="00DC34CF"/>
    <w:rsid w:val="00DE162C"/>
    <w:rsid w:val="00DE5EBE"/>
    <w:rsid w:val="00DF477D"/>
    <w:rsid w:val="00E31699"/>
    <w:rsid w:val="00E33CF8"/>
    <w:rsid w:val="00E3402E"/>
    <w:rsid w:val="00E572A1"/>
    <w:rsid w:val="00E62644"/>
    <w:rsid w:val="00E749F0"/>
    <w:rsid w:val="00E91DB1"/>
    <w:rsid w:val="00EA3477"/>
    <w:rsid w:val="00EA70A2"/>
    <w:rsid w:val="00EA7754"/>
    <w:rsid w:val="00ED4D45"/>
    <w:rsid w:val="00EE0434"/>
    <w:rsid w:val="00EF0745"/>
    <w:rsid w:val="00EF076F"/>
    <w:rsid w:val="00F06057"/>
    <w:rsid w:val="00F0661D"/>
    <w:rsid w:val="00F131CD"/>
    <w:rsid w:val="00F3673B"/>
    <w:rsid w:val="00F46DCA"/>
    <w:rsid w:val="00F47A14"/>
    <w:rsid w:val="00F65803"/>
    <w:rsid w:val="00F80844"/>
    <w:rsid w:val="00F913DB"/>
    <w:rsid w:val="00FC03F1"/>
    <w:rsid w:val="00FD3F16"/>
    <w:rsid w:val="00FE1B64"/>
    <w:rsid w:val="00FE4210"/>
    <w:rsid w:val="00FF045C"/>
    <w:rsid w:val="00FF1031"/>
    <w:rsid w:val="00FF133A"/>
    <w:rsid w:val="00FF280F"/>
    <w:rsid w:val="4C1E1FDF"/>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091D6"/>
  <w15:docId w15:val="{EFC1E273-44F2-4BD0-B424-C3F576D2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rFonts w:cs="Times New Roman"/>
      <w:color w:val="000000" w:themeColor="text1"/>
      <w:szCs w:val="20"/>
      <w:lang w:eastAsia="ja-JP" w:bidi="he-IL"/>
    </w:rPr>
  </w:style>
  <w:style w:type="paragraph" w:styleId="Heading1">
    <w:name w:val="heading 1"/>
    <w:basedOn w:val="Normal"/>
    <w:next w:val="Normal"/>
    <w:link w:val="Heading1Char"/>
    <w:uiPriority w:val="9"/>
    <w:semiHidden/>
    <w:unhideWhenUsed/>
    <w:pPr>
      <w:spacing w:before="300" w:after="40" w:line="240" w:lineRule="auto"/>
      <w:outlineLvl w:val="0"/>
    </w:pPr>
    <w:rPr>
      <w:rFonts w:asciiTheme="majorHAnsi" w:hAnsiTheme="majorHAnsi"/>
      <w:b/>
      <w:color w:val="9D3511" w:themeColor="accent1" w:themeShade="BF"/>
      <w:spacing w:val="20"/>
      <w:sz w:val="28"/>
      <w:szCs w:val="32"/>
    </w:rPr>
  </w:style>
  <w:style w:type="paragraph" w:styleId="Heading2">
    <w:name w:val="heading 2"/>
    <w:basedOn w:val="Normal"/>
    <w:next w:val="Normal"/>
    <w:link w:val="Heading2Char"/>
    <w:uiPriority w:val="9"/>
    <w:semiHidden/>
    <w:unhideWhenUsed/>
    <w:pPr>
      <w:spacing w:before="240" w:after="40" w:line="240" w:lineRule="auto"/>
      <w:outlineLvl w:val="1"/>
    </w:pPr>
    <w:rPr>
      <w:rFonts w:asciiTheme="majorHAnsi" w:hAnsiTheme="majorHAnsi"/>
      <w:b/>
      <w:color w:val="9D3511" w:themeColor="accent1" w:themeShade="BF"/>
      <w:spacing w:val="20"/>
      <w:sz w:val="24"/>
      <w:szCs w:val="28"/>
    </w:rPr>
  </w:style>
  <w:style w:type="paragraph" w:styleId="Heading3">
    <w:name w:val="heading 3"/>
    <w:basedOn w:val="Normal"/>
    <w:next w:val="Normal"/>
    <w:link w:val="Heading3Char"/>
    <w:uiPriority w:val="9"/>
    <w:semiHidden/>
    <w:unhideWhenUsed/>
    <w:qFormat/>
    <w:pPr>
      <w:spacing w:before="200" w:after="40" w:line="240" w:lineRule="auto"/>
      <w:outlineLvl w:val="2"/>
    </w:pPr>
    <w:rPr>
      <w:rFonts w:asciiTheme="majorHAnsi" w:hAnsiTheme="majorHAnsi"/>
      <w:b/>
      <w:color w:val="D34817" w:themeColor="accent1"/>
      <w:spacing w:val="20"/>
      <w:sz w:val="24"/>
      <w:szCs w:val="24"/>
    </w:rPr>
  </w:style>
  <w:style w:type="paragraph" w:styleId="Heading4">
    <w:name w:val="heading 4"/>
    <w:basedOn w:val="Normal"/>
    <w:next w:val="Normal"/>
    <w:link w:val="Heading4Char"/>
    <w:uiPriority w:val="9"/>
    <w:semiHidden/>
    <w:unhideWhenUsed/>
    <w:qFormat/>
    <w:pPr>
      <w:spacing w:before="240" w:after="0"/>
      <w:outlineLvl w:val="3"/>
    </w:pPr>
    <w:rPr>
      <w:rFonts w:asciiTheme="majorHAnsi" w:hAnsiTheme="majorHAnsi"/>
      <w:b/>
      <w:color w:val="7B6A4D" w:themeColor="accent3" w:themeShade="BF"/>
      <w:spacing w:val="20"/>
      <w:sz w:val="24"/>
      <w:szCs w:val="22"/>
    </w:rPr>
  </w:style>
  <w:style w:type="paragraph" w:styleId="Heading5">
    <w:name w:val="heading 5"/>
    <w:basedOn w:val="Normal"/>
    <w:next w:val="Normal"/>
    <w:link w:val="Heading5Char"/>
    <w:uiPriority w:val="9"/>
    <w:semiHidden/>
    <w:unhideWhenUsed/>
    <w:qFormat/>
    <w:pPr>
      <w:spacing w:before="200" w:after="0"/>
      <w:outlineLvl w:val="4"/>
    </w:pPr>
    <w:rPr>
      <w:rFonts w:asciiTheme="majorHAnsi" w:hAnsiTheme="majorHAnsi"/>
      <w:b/>
      <w:i/>
      <w:color w:val="7B6A4D" w:themeColor="accent3" w:themeShade="BF"/>
      <w:spacing w:val="20"/>
      <w:szCs w:val="26"/>
    </w:rPr>
  </w:style>
  <w:style w:type="paragraph" w:styleId="Heading6">
    <w:name w:val="heading 6"/>
    <w:basedOn w:val="Normal"/>
    <w:next w:val="Normal"/>
    <w:link w:val="Heading6Char"/>
    <w:uiPriority w:val="9"/>
    <w:semiHidden/>
    <w:unhideWhenUsed/>
    <w:qFormat/>
    <w:pPr>
      <w:spacing w:before="200" w:after="0"/>
      <w:outlineLvl w:val="5"/>
    </w:pPr>
    <w:rPr>
      <w:rFonts w:asciiTheme="majorHAnsi" w:hAnsiTheme="majorHAnsi"/>
      <w:color w:val="524733" w:themeColor="accent3" w:themeShade="80"/>
      <w:spacing w:val="10"/>
      <w:sz w:val="24"/>
    </w:rPr>
  </w:style>
  <w:style w:type="paragraph" w:styleId="Heading7">
    <w:name w:val="heading 7"/>
    <w:basedOn w:val="Normal"/>
    <w:next w:val="Normal"/>
    <w:link w:val="Heading7Char"/>
    <w:uiPriority w:val="9"/>
    <w:semiHidden/>
    <w:unhideWhenUsed/>
    <w:qFormat/>
    <w:pPr>
      <w:spacing w:before="200" w:after="0"/>
      <w:outlineLvl w:val="6"/>
    </w:pPr>
    <w:rPr>
      <w:rFonts w:asciiTheme="majorHAnsi" w:hAnsiTheme="majorHAnsi"/>
      <w:i/>
      <w:color w:val="524733" w:themeColor="accent3" w:themeShade="80"/>
      <w:spacing w:val="10"/>
      <w:sz w:val="24"/>
    </w:rPr>
  </w:style>
  <w:style w:type="paragraph" w:styleId="Heading8">
    <w:name w:val="heading 8"/>
    <w:basedOn w:val="Normal"/>
    <w:next w:val="Normal"/>
    <w:link w:val="Heading8Char"/>
    <w:uiPriority w:val="9"/>
    <w:semiHidden/>
    <w:unhideWhenUsed/>
    <w:qFormat/>
    <w:pPr>
      <w:spacing w:before="200" w:after="0"/>
      <w:outlineLvl w:val="7"/>
    </w:pPr>
    <w:rPr>
      <w:rFonts w:asciiTheme="majorHAnsi" w:hAnsiTheme="majorHAnsi"/>
      <w:color w:val="D34817" w:themeColor="accent1"/>
      <w:spacing w:val="10"/>
    </w:rPr>
  </w:style>
  <w:style w:type="paragraph" w:styleId="Heading9">
    <w:name w:val="heading 9"/>
    <w:basedOn w:val="Normal"/>
    <w:next w:val="Normal"/>
    <w:link w:val="Heading9Char"/>
    <w:uiPriority w:val="9"/>
    <w:semiHidden/>
    <w:unhideWhenUsed/>
    <w:qFormat/>
    <w:pPr>
      <w:spacing w:before="200" w:after="0"/>
      <w:outlineLvl w:val="8"/>
    </w:pPr>
    <w:rPr>
      <w:rFonts w:asciiTheme="majorHAnsi" w:hAnsiTheme="majorHAnsi"/>
      <w:i/>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qFormat/>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lang w:eastAsia="ja-JP" w:bidi="he-IL"/>
    </w:rPr>
  </w:style>
  <w:style w:type="paragraph" w:styleId="NoSpacing">
    <w:name w:val="No Spacing"/>
    <w:basedOn w:val="Normal"/>
    <w:uiPriority w:val="1"/>
    <w:qFormat/>
    <w:pPr>
      <w:spacing w:after="0" w:line="240" w:lineRule="auto"/>
    </w:pPr>
  </w:style>
  <w:style w:type="paragraph" w:styleId="Closing">
    <w:name w:val="Closing"/>
    <w:basedOn w:val="Normal"/>
    <w:link w:val="ClosingChar"/>
    <w:uiPriority w:val="7"/>
    <w:unhideWhenUsed/>
    <w:qFormat/>
    <w:pPr>
      <w:spacing w:before="480" w:after="960"/>
      <w:contextualSpacing/>
    </w:pPr>
  </w:style>
  <w:style w:type="character" w:customStyle="1" w:styleId="ClosingChar">
    <w:name w:val="Closing Char"/>
    <w:basedOn w:val="DefaultParagraphFont"/>
    <w:link w:val="Closing"/>
    <w:uiPriority w:val="7"/>
    <w:rPr>
      <w:rFonts w:cs="Times New Roman"/>
      <w:color w:val="000000" w:themeColor="text1"/>
      <w:szCs w:val="20"/>
      <w:lang w:eastAsia="ja-JP" w:bidi="he-IL"/>
    </w:rPr>
  </w:style>
  <w:style w:type="paragraph" w:customStyle="1" w:styleId="RecipientAddress">
    <w:name w:val="Recipient Address"/>
    <w:basedOn w:val="NoSpacing"/>
    <w:link w:val="RecipientAddressChar"/>
    <w:uiPriority w:val="5"/>
    <w:qFormat/>
    <w:pPr>
      <w:spacing w:after="360"/>
      <w:contextualSpacing/>
    </w:pPr>
  </w:style>
  <w:style w:type="paragraph" w:styleId="Salutation">
    <w:name w:val="Salutation"/>
    <w:basedOn w:val="NoSpacing"/>
    <w:next w:val="Normal"/>
    <w:link w:val="SalutationChar"/>
    <w:uiPriority w:val="6"/>
    <w:unhideWhenUsed/>
    <w:qFormat/>
    <w:pPr>
      <w:spacing w:before="480" w:after="320"/>
      <w:contextualSpacing/>
    </w:pPr>
    <w:rPr>
      <w:b/>
    </w:rPr>
  </w:style>
  <w:style w:type="character" w:customStyle="1" w:styleId="SalutationChar">
    <w:name w:val="Salutation Char"/>
    <w:basedOn w:val="DefaultParagraphFont"/>
    <w:link w:val="Salutation"/>
    <w:uiPriority w:val="6"/>
    <w:rPr>
      <w:rFonts w:cs="Times New Roman"/>
      <w:b/>
      <w:color w:val="000000" w:themeColor="text1"/>
      <w:szCs w:val="20"/>
      <w:lang w:eastAsia="ja-JP" w:bidi="he-IL"/>
    </w:rPr>
  </w:style>
  <w:style w:type="paragraph" w:customStyle="1" w:styleId="SenderAddress">
    <w:name w:val="Sender Address"/>
    <w:basedOn w:val="NoSpacing"/>
    <w:uiPriority w:val="3"/>
    <w:qFormat/>
    <w:pPr>
      <w:spacing w:after="360"/>
      <w:contextualSpacing/>
    </w:pPr>
  </w:style>
  <w:style w:type="character" w:styleId="PlaceholderText">
    <w:name w:val="Placeholder Text"/>
    <w:basedOn w:val="DefaultParagraphFont"/>
    <w:uiPriority w:val="99"/>
    <w:unhideWhenUsed/>
    <w:qFormat/>
    <w:rPr>
      <w:color w:val="808080"/>
    </w:rPr>
  </w:style>
  <w:style w:type="paragraph" w:styleId="Signature">
    <w:name w:val="Signature"/>
    <w:basedOn w:val="Normal"/>
    <w:link w:val="SignatureChar"/>
    <w:uiPriority w:val="99"/>
    <w:unhideWhenUsed/>
    <w:pPr>
      <w:spacing w:after="200"/>
      <w:contextualSpacing/>
    </w:pPr>
  </w:style>
  <w:style w:type="character" w:customStyle="1" w:styleId="SignatureChar">
    <w:name w:val="Signature Char"/>
    <w:basedOn w:val="DefaultParagraphFont"/>
    <w:link w:val="Signature"/>
    <w:uiPriority w:val="99"/>
    <w:rPr>
      <w:rFonts w:cs="Times New Roman"/>
      <w:color w:val="000000" w:themeColor="text1"/>
      <w:szCs w:val="20"/>
      <w:lang w:eastAsia="ja-JP" w:bidi="he-IL"/>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bidi="he-IL"/>
    </w:rPr>
  </w:style>
  <w:style w:type="paragraph" w:styleId="BlockText">
    <w:name w:val="Block Text"/>
    <w:aliases w:val="Block Quote"/>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lang w:eastAsia="ko-KR" w:bidi="hi-IN"/>
    </w:rPr>
  </w:style>
  <w:style w:type="character" w:styleId="BookTitle">
    <w:name w:val="Book Title"/>
    <w:basedOn w:val="DefaultParagraphFont"/>
    <w:uiPriority w:val="33"/>
    <w:qFormat/>
    <w:rPr>
      <w:rFonts w:asciiTheme="majorHAnsi" w:hAnsiTheme="majorHAnsi" w:cs="Times New Roman"/>
      <w:i/>
      <w:color w:val="855D5D" w:themeColor="accent6"/>
      <w:sz w:val="20"/>
      <w:szCs w:val="20"/>
    </w:rPr>
  </w:style>
  <w:style w:type="paragraph" w:styleId="Caption">
    <w:name w:val="caption"/>
    <w:basedOn w:val="Normal"/>
    <w:next w:val="Normal"/>
    <w:uiPriority w:val="35"/>
    <w:unhideWhenUsed/>
    <w:qFormat/>
    <w:pPr>
      <w:spacing w:after="0" w:line="240" w:lineRule="auto"/>
    </w:pPr>
    <w:rPr>
      <w:bCs/>
      <w:smallCaps/>
      <w:color w:val="732117" w:themeColor="accent2" w:themeShade="BF"/>
      <w:spacing w:val="10"/>
      <w:sz w:val="18"/>
      <w:szCs w:val="18"/>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000000" w:themeColor="text1"/>
      <w:szCs w:val="20"/>
      <w:lang w:eastAsia="ja-JP" w:bidi="he-IL"/>
    </w:rPr>
  </w:style>
  <w:style w:type="character" w:styleId="Emphasis">
    <w:name w:val="Emphasis"/>
    <w:uiPriority w:val="20"/>
    <w:qFormat/>
    <w:rPr>
      <w:b/>
      <w:i/>
      <w:color w:val="404040" w:themeColor="text1" w:themeTint="BF"/>
      <w:spacing w:val="2"/>
      <w:w w:val="10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lang w:eastAsia="ja-JP" w:bidi="he-IL"/>
    </w:rPr>
  </w:style>
  <w:style w:type="character" w:customStyle="1" w:styleId="Heading1Char">
    <w:name w:val="Heading 1 Char"/>
    <w:basedOn w:val="DefaultParagraphFont"/>
    <w:link w:val="Heading1"/>
    <w:uiPriority w:val="9"/>
    <w:semiHidden/>
    <w:rPr>
      <w:rFonts w:asciiTheme="majorHAnsi" w:hAnsiTheme="majorHAnsi" w:cs="Times New Roman"/>
      <w:b/>
      <w:color w:val="9D3511" w:themeColor="accent1" w:themeShade="BF"/>
      <w:spacing w:val="20"/>
      <w:sz w:val="28"/>
      <w:szCs w:val="32"/>
      <w:lang w:eastAsia="ja-JP" w:bidi="he-IL"/>
    </w:rPr>
  </w:style>
  <w:style w:type="character" w:customStyle="1" w:styleId="Heading2Char">
    <w:name w:val="Heading 2 Char"/>
    <w:basedOn w:val="DefaultParagraphFont"/>
    <w:link w:val="Heading2"/>
    <w:uiPriority w:val="9"/>
    <w:semiHidden/>
    <w:rPr>
      <w:rFonts w:asciiTheme="majorHAnsi" w:hAnsiTheme="majorHAnsi" w:cs="Times New Roman"/>
      <w:b/>
      <w:color w:val="9D3511" w:themeColor="accent1" w:themeShade="BF"/>
      <w:spacing w:val="20"/>
      <w:sz w:val="24"/>
      <w:szCs w:val="28"/>
      <w:lang w:eastAsia="ja-JP" w:bidi="he-IL"/>
    </w:rPr>
  </w:style>
  <w:style w:type="character" w:customStyle="1" w:styleId="Heading3Char">
    <w:name w:val="Heading 3 Char"/>
    <w:basedOn w:val="DefaultParagraphFont"/>
    <w:link w:val="Heading3"/>
    <w:uiPriority w:val="9"/>
    <w:semiHidden/>
    <w:rPr>
      <w:rFonts w:asciiTheme="majorHAnsi" w:hAnsiTheme="majorHAnsi" w:cs="Times New Roman"/>
      <w:b/>
      <w:color w:val="D34817" w:themeColor="accent1"/>
      <w:spacing w:val="20"/>
      <w:sz w:val="24"/>
      <w:szCs w:val="24"/>
      <w:lang w:eastAsia="ja-JP" w:bidi="he-IL"/>
    </w:rPr>
  </w:style>
  <w:style w:type="character" w:customStyle="1" w:styleId="Heading4Char">
    <w:name w:val="Heading 4 Char"/>
    <w:basedOn w:val="DefaultParagraphFont"/>
    <w:link w:val="Heading4"/>
    <w:uiPriority w:val="9"/>
    <w:semiHidden/>
    <w:rPr>
      <w:rFonts w:asciiTheme="majorHAnsi" w:hAnsiTheme="majorHAnsi" w:cs="Times New Roman"/>
      <w:b/>
      <w:color w:val="7B6A4D" w:themeColor="accent3" w:themeShade="BF"/>
      <w:spacing w:val="20"/>
      <w:sz w:val="24"/>
      <w:lang w:eastAsia="ja-JP" w:bidi="he-IL"/>
    </w:rPr>
  </w:style>
  <w:style w:type="character" w:customStyle="1" w:styleId="Heading5Char">
    <w:name w:val="Heading 5 Char"/>
    <w:basedOn w:val="DefaultParagraphFont"/>
    <w:link w:val="Heading5"/>
    <w:uiPriority w:val="9"/>
    <w:semiHidden/>
    <w:rPr>
      <w:rFonts w:asciiTheme="majorHAnsi" w:hAnsiTheme="majorHAnsi" w:cs="Times New Roman"/>
      <w:b/>
      <w:i/>
      <w:color w:val="7B6A4D" w:themeColor="accent3" w:themeShade="BF"/>
      <w:spacing w:val="20"/>
      <w:szCs w:val="26"/>
      <w:lang w:eastAsia="ja-JP" w:bidi="he-IL"/>
    </w:rPr>
  </w:style>
  <w:style w:type="character" w:customStyle="1" w:styleId="Heading6Char">
    <w:name w:val="Heading 6 Char"/>
    <w:basedOn w:val="DefaultParagraphFont"/>
    <w:link w:val="Heading6"/>
    <w:uiPriority w:val="9"/>
    <w:semiHidden/>
    <w:rPr>
      <w:rFonts w:asciiTheme="majorHAnsi" w:hAnsiTheme="majorHAnsi" w:cs="Times New Roman"/>
      <w:color w:val="524733" w:themeColor="accent3" w:themeShade="80"/>
      <w:spacing w:val="10"/>
      <w:sz w:val="24"/>
      <w:szCs w:val="20"/>
      <w:lang w:eastAsia="ja-JP" w:bidi="he-IL"/>
    </w:rPr>
  </w:style>
  <w:style w:type="character" w:customStyle="1" w:styleId="Heading7Char">
    <w:name w:val="Heading 7 Char"/>
    <w:basedOn w:val="DefaultParagraphFont"/>
    <w:link w:val="Heading7"/>
    <w:uiPriority w:val="9"/>
    <w:semiHidden/>
    <w:rPr>
      <w:rFonts w:asciiTheme="majorHAnsi" w:hAnsiTheme="majorHAnsi" w:cs="Times New Roman"/>
      <w:i/>
      <w:color w:val="524733" w:themeColor="accent3" w:themeShade="80"/>
      <w:spacing w:val="10"/>
      <w:sz w:val="24"/>
      <w:szCs w:val="20"/>
      <w:lang w:eastAsia="ja-JP" w:bidi="he-IL"/>
    </w:rPr>
  </w:style>
  <w:style w:type="character" w:customStyle="1" w:styleId="Heading8Char">
    <w:name w:val="Heading 8 Char"/>
    <w:basedOn w:val="DefaultParagraphFont"/>
    <w:link w:val="Heading8"/>
    <w:uiPriority w:val="9"/>
    <w:semiHidden/>
    <w:rPr>
      <w:rFonts w:asciiTheme="majorHAnsi" w:hAnsiTheme="majorHAnsi" w:cs="Times New Roman"/>
      <w:color w:val="D34817" w:themeColor="accent1"/>
      <w:spacing w:val="10"/>
      <w:szCs w:val="20"/>
      <w:lang w:eastAsia="ja-JP" w:bidi="he-IL"/>
    </w:rPr>
  </w:style>
  <w:style w:type="character" w:customStyle="1" w:styleId="Heading9Char">
    <w:name w:val="Heading 9 Char"/>
    <w:basedOn w:val="DefaultParagraphFont"/>
    <w:link w:val="Heading9"/>
    <w:uiPriority w:val="9"/>
    <w:semiHidden/>
    <w:rPr>
      <w:rFonts w:asciiTheme="majorHAnsi" w:hAnsiTheme="majorHAnsi" w:cs="Times New Roman"/>
      <w:i/>
      <w:color w:val="D34817" w:themeColor="accent1"/>
      <w:spacing w:val="10"/>
      <w:szCs w:val="20"/>
      <w:lang w:eastAsia="ja-JP" w:bidi="he-IL"/>
    </w:rPr>
  </w:style>
  <w:style w:type="character" w:styleId="Hyperlink">
    <w:name w:val="Hyperlink"/>
    <w:basedOn w:val="DefaultParagraphFont"/>
    <w:uiPriority w:val="99"/>
    <w:unhideWhenUsed/>
    <w:rPr>
      <w:color w:val="CC9900" w:themeColor="hyperlink"/>
      <w:u w:val="single"/>
    </w:rPr>
  </w:style>
  <w:style w:type="character" w:styleId="IntenseEmphasis">
    <w:name w:val="Intense Emphasis"/>
    <w:basedOn w:val="DefaultParagraphFont"/>
    <w:uiPriority w:val="21"/>
    <w:qFormat/>
    <w:rPr>
      <w:rFonts w:asciiTheme="minorHAnsi" w:hAnsiTheme="minorHAnsi" w:cs="Times New Roman"/>
      <w:b/>
      <w:i/>
      <w:smallCaps/>
      <w:color w:val="9B2D1F" w:themeColor="accent2"/>
      <w:spacing w:val="2"/>
      <w:w w:val="100"/>
      <w:sz w:val="20"/>
      <w:szCs w:val="20"/>
    </w:rPr>
  </w:style>
  <w:style w:type="paragraph" w:styleId="IntenseQuote">
    <w:name w:val="Intense Quote"/>
    <w:basedOn w:val="Normal"/>
    <w:link w:val="IntenseQuoteChar"/>
    <w:uiPriority w:val="30"/>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32"/>
      <w:szCs w:val="20"/>
      <w:shd w:val="clear" w:color="auto" w:fill="D34817" w:themeFill="accent1"/>
      <w:lang w:eastAsia="ja-JP" w:bidi="he-IL"/>
    </w:rPr>
  </w:style>
  <w:style w:type="character" w:styleId="IntenseReference">
    <w:name w:val="Intense Reference"/>
    <w:basedOn w:val="DefaultParagraphFont"/>
    <w:uiPriority w:val="32"/>
    <w:qFormat/>
    <w:rPr>
      <w:rFonts w:cs="Times New Roman"/>
      <w:b/>
      <w:color w:val="D34817" w:themeColor="accent1"/>
      <w:sz w:val="22"/>
      <w:szCs w:val="20"/>
      <w:u w:val="single"/>
    </w:rPr>
  </w:style>
  <w:style w:type="paragraph" w:styleId="ListBullet">
    <w:name w:val="List Bullet"/>
    <w:basedOn w:val="Normal"/>
    <w:uiPriority w:val="37"/>
    <w:unhideWhenUsed/>
    <w:qFormat/>
    <w:pPr>
      <w:numPr>
        <w:numId w:val="11"/>
      </w:numPr>
      <w:spacing w:after="0"/>
      <w:contextualSpacing/>
    </w:pPr>
  </w:style>
  <w:style w:type="paragraph" w:styleId="ListBullet2">
    <w:name w:val="List Bullet 2"/>
    <w:basedOn w:val="Normal"/>
    <w:uiPriority w:val="37"/>
    <w:unhideWhenUsed/>
    <w:qFormat/>
    <w:pPr>
      <w:numPr>
        <w:numId w:val="12"/>
      </w:numPr>
      <w:spacing w:after="0"/>
    </w:pPr>
  </w:style>
  <w:style w:type="paragraph" w:styleId="ListBullet3">
    <w:name w:val="List Bullet 3"/>
    <w:basedOn w:val="Normal"/>
    <w:uiPriority w:val="37"/>
    <w:unhideWhenUsed/>
    <w:qFormat/>
    <w:pPr>
      <w:numPr>
        <w:numId w:val="13"/>
      </w:numPr>
      <w:spacing w:after="0"/>
    </w:pPr>
  </w:style>
  <w:style w:type="paragraph" w:styleId="ListBullet4">
    <w:name w:val="List Bullet 4"/>
    <w:basedOn w:val="Normal"/>
    <w:uiPriority w:val="37"/>
    <w:unhideWhenUsed/>
    <w:qFormat/>
    <w:pPr>
      <w:numPr>
        <w:numId w:val="14"/>
      </w:numPr>
      <w:spacing w:after="0"/>
    </w:pPr>
  </w:style>
  <w:style w:type="paragraph" w:styleId="ListBullet5">
    <w:name w:val="List Bullet 5"/>
    <w:basedOn w:val="Normal"/>
    <w:uiPriority w:val="37"/>
    <w:unhideWhenUsed/>
    <w:qFormat/>
    <w:pPr>
      <w:numPr>
        <w:numId w:val="15"/>
      </w:numPr>
      <w:spacing w:after="0"/>
    </w:pPr>
  </w:style>
  <w:style w:type="paragraph" w:styleId="Quote">
    <w:name w:val="Quote"/>
    <w:basedOn w:val="Normal"/>
    <w:link w:val="QuoteChar"/>
    <w:uiPriority w:val="29"/>
    <w:qFormat/>
    <w:rPr>
      <w:i/>
      <w:color w:val="808080" w:themeColor="background1" w:themeShade="80"/>
      <w:sz w:val="24"/>
    </w:rPr>
  </w:style>
  <w:style w:type="character" w:customStyle="1" w:styleId="QuoteChar">
    <w:name w:val="Quote Char"/>
    <w:basedOn w:val="DefaultParagraphFont"/>
    <w:link w:val="Quote"/>
    <w:uiPriority w:val="29"/>
    <w:rPr>
      <w:rFonts w:cs="Times New Roman"/>
      <w:i/>
      <w:color w:val="808080" w:themeColor="background1" w:themeShade="80"/>
      <w:sz w:val="24"/>
      <w:szCs w:val="20"/>
      <w:lang w:eastAsia="ja-JP" w:bidi="he-IL"/>
    </w:rPr>
  </w:style>
  <w:style w:type="character" w:styleId="Strong">
    <w:name w:val="Strong"/>
    <w:uiPriority w:val="22"/>
    <w:qFormat/>
    <w:rPr>
      <w:rFonts w:asciiTheme="minorHAnsi" w:hAnsiTheme="minorHAnsi"/>
      <w:b/>
      <w:color w:val="9B2D1F" w:themeColor="accent2"/>
    </w:rPr>
  </w:style>
  <w:style w:type="paragraph" w:styleId="Subtitle">
    <w:name w:val="Subtitle"/>
    <w:basedOn w:val="Normal"/>
    <w:link w:val="SubtitleChar"/>
    <w:uiPriority w:val="11"/>
    <w:pPr>
      <w:spacing w:after="480" w:line="240" w:lineRule="auto"/>
      <w:jc w:val="center"/>
    </w:pPr>
    <w:rPr>
      <w:rFonts w:asciiTheme="majorHAnsi" w:hAnsiTheme="majorHAnsi" w:cstheme="minorHAnsi"/>
      <w:color w:val="000000"/>
      <w:sz w:val="28"/>
      <w:szCs w:val="24"/>
    </w:rPr>
  </w:style>
  <w:style w:type="character" w:customStyle="1" w:styleId="SubtitleChar">
    <w:name w:val="Subtitle Char"/>
    <w:basedOn w:val="DefaultParagraphFont"/>
    <w:link w:val="Subtitle"/>
    <w:uiPriority w:val="11"/>
    <w:rPr>
      <w:rFonts w:asciiTheme="majorHAnsi" w:hAnsiTheme="majorHAnsi" w:cstheme="minorHAnsi"/>
      <w:sz w:val="28"/>
      <w:szCs w:val="24"/>
      <w:lang w:eastAsia="ja-JP" w:bidi="he-IL"/>
    </w:rPr>
  </w:style>
  <w:style w:type="character" w:styleId="SubtleEmphasis">
    <w:name w:val="Subtle Emphasis"/>
    <w:basedOn w:val="DefaultParagraphFont"/>
    <w:uiPriority w:val="19"/>
    <w:qFormat/>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Pr>
      <w:rFonts w:cs="Times New Roman"/>
      <w:color w:val="737373" w:themeColor="text1" w:themeTint="8C"/>
      <w:sz w:val="22"/>
      <w:szCs w:val="20"/>
      <w:u w:val="single"/>
    </w:rPr>
  </w:style>
  <w:style w:type="paragraph" w:styleId="Title">
    <w:name w:val="Title"/>
    <w:basedOn w:val="Normal"/>
    <w:link w:val="TitleChar"/>
    <w:uiPriority w:val="10"/>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leChar">
    <w:name w:val="Title Char"/>
    <w:basedOn w:val="DefaultParagraphFont"/>
    <w:link w:val="Title"/>
    <w:uiPriority w:val="10"/>
    <w:rPr>
      <w:rFonts w:asciiTheme="majorHAnsi" w:hAnsiTheme="majorHAnsi" w:cs="Times New Roman"/>
      <w:b/>
      <w:smallCaps/>
      <w:color w:val="D34817" w:themeColor="accent1"/>
      <w:sz w:val="48"/>
      <w:szCs w:val="48"/>
      <w:lang w:eastAsia="ja-JP" w:bidi="he-IL"/>
    </w:r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customStyle="1" w:styleId="DateText">
    <w:name w:val="Date Text"/>
    <w:basedOn w:val="Normal"/>
    <w:uiPriority w:val="35"/>
    <w:pPr>
      <w:spacing w:before="720" w:after="200"/>
      <w:contextualSpacing/>
    </w:pPr>
  </w:style>
  <w:style w:type="paragraph" w:customStyle="1" w:styleId="GrayText">
    <w:name w:val="Gray Text"/>
    <w:basedOn w:val="NoSpacing"/>
    <w:uiPriority w:val="35"/>
    <w:qFormat/>
    <w:rPr>
      <w:rFonts w:asciiTheme="majorHAnsi" w:hAnsiTheme="majorHAnsi"/>
      <w:sz w:val="20"/>
      <w:lang w:bidi="ar-SA"/>
    </w:rPr>
  </w:style>
  <w:style w:type="character" w:customStyle="1" w:styleId="RecipientAddressChar">
    <w:name w:val="Recipient Address Char"/>
    <w:basedOn w:val="DefaultParagraphFont"/>
    <w:link w:val="RecipientAddress"/>
    <w:uiPriority w:val="5"/>
    <w:locked/>
    <w:rPr>
      <w:rFonts w:cs="Times New Roman"/>
      <w:color w:val="000000" w:themeColor="text1"/>
      <w:szCs w:val="20"/>
      <w:lang w:eastAsia="ja-JP" w:bidi="he-IL"/>
    </w:rPr>
  </w:style>
  <w:style w:type="paragraph" w:customStyle="1" w:styleId="Default">
    <w:name w:val="Default"/>
    <w:rsid w:val="003220C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26E7A"/>
    <w:rPr>
      <w:color w:val="605E5C"/>
      <w:shd w:val="clear" w:color="auto" w:fill="E1DFDD"/>
    </w:rPr>
  </w:style>
  <w:style w:type="paragraph" w:styleId="NormalWeb">
    <w:name w:val="Normal (Web)"/>
    <w:basedOn w:val="Normal"/>
    <w:uiPriority w:val="99"/>
    <w:semiHidden/>
    <w:unhideWhenUsed/>
    <w:rsid w:val="00577061"/>
    <w:pPr>
      <w:spacing w:before="100" w:beforeAutospacing="1" w:after="100" w:afterAutospacing="1" w:line="240" w:lineRule="auto"/>
    </w:pPr>
    <w:rPr>
      <w:rFonts w:ascii="Times New Roman" w:eastAsia="Times New Roman" w:hAnsi="Times New Roman"/>
      <w:color w:val="auto"/>
      <w:sz w:val="24"/>
      <w:szCs w:val="24"/>
      <w:lang w:eastAsia="en-US" w:bidi="ar-SA"/>
    </w:rPr>
  </w:style>
  <w:style w:type="character" w:styleId="CommentReference">
    <w:name w:val="annotation reference"/>
    <w:basedOn w:val="DefaultParagraphFont"/>
    <w:uiPriority w:val="99"/>
    <w:semiHidden/>
    <w:unhideWhenUsed/>
    <w:rsid w:val="00841416"/>
    <w:rPr>
      <w:sz w:val="16"/>
      <w:szCs w:val="16"/>
    </w:rPr>
  </w:style>
  <w:style w:type="paragraph" w:styleId="CommentText">
    <w:name w:val="annotation text"/>
    <w:basedOn w:val="Normal"/>
    <w:link w:val="CommentTextChar"/>
    <w:uiPriority w:val="99"/>
    <w:semiHidden/>
    <w:unhideWhenUsed/>
    <w:rsid w:val="00841416"/>
    <w:pPr>
      <w:spacing w:line="240" w:lineRule="auto"/>
    </w:pPr>
    <w:rPr>
      <w:sz w:val="20"/>
    </w:rPr>
  </w:style>
  <w:style w:type="character" w:customStyle="1" w:styleId="CommentTextChar">
    <w:name w:val="Comment Text Char"/>
    <w:basedOn w:val="DefaultParagraphFont"/>
    <w:link w:val="CommentText"/>
    <w:uiPriority w:val="99"/>
    <w:semiHidden/>
    <w:rsid w:val="00841416"/>
    <w:rPr>
      <w:rFonts w:cs="Times New Roman"/>
      <w:color w:val="000000" w:themeColor="text1"/>
      <w:sz w:val="20"/>
      <w:szCs w:val="20"/>
      <w:lang w:eastAsia="ja-JP" w:bidi="he-IL"/>
    </w:rPr>
  </w:style>
  <w:style w:type="paragraph" w:styleId="CommentSubject">
    <w:name w:val="annotation subject"/>
    <w:basedOn w:val="CommentText"/>
    <w:next w:val="CommentText"/>
    <w:link w:val="CommentSubjectChar"/>
    <w:uiPriority w:val="99"/>
    <w:semiHidden/>
    <w:unhideWhenUsed/>
    <w:rsid w:val="00841416"/>
    <w:rPr>
      <w:b/>
      <w:bCs/>
    </w:rPr>
  </w:style>
  <w:style w:type="character" w:customStyle="1" w:styleId="CommentSubjectChar">
    <w:name w:val="Comment Subject Char"/>
    <w:basedOn w:val="CommentTextChar"/>
    <w:link w:val="CommentSubject"/>
    <w:uiPriority w:val="99"/>
    <w:semiHidden/>
    <w:rsid w:val="00841416"/>
    <w:rPr>
      <w:rFonts w:cs="Times New Roman"/>
      <w:b/>
      <w:bCs/>
      <w:color w:val="000000" w:themeColor="text1"/>
      <w:sz w:val="20"/>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7302">
      <w:bodyDiv w:val="1"/>
      <w:marLeft w:val="0"/>
      <w:marRight w:val="0"/>
      <w:marTop w:val="0"/>
      <w:marBottom w:val="0"/>
      <w:divBdr>
        <w:top w:val="none" w:sz="0" w:space="0" w:color="auto"/>
        <w:left w:val="none" w:sz="0" w:space="0" w:color="auto"/>
        <w:bottom w:val="none" w:sz="0" w:space="0" w:color="auto"/>
        <w:right w:val="none" w:sz="0" w:space="0" w:color="auto"/>
      </w:divBdr>
    </w:div>
    <w:div w:id="243224177">
      <w:bodyDiv w:val="1"/>
      <w:marLeft w:val="0"/>
      <w:marRight w:val="0"/>
      <w:marTop w:val="0"/>
      <w:marBottom w:val="0"/>
      <w:divBdr>
        <w:top w:val="none" w:sz="0" w:space="0" w:color="auto"/>
        <w:left w:val="none" w:sz="0" w:space="0" w:color="auto"/>
        <w:bottom w:val="none" w:sz="0" w:space="0" w:color="auto"/>
        <w:right w:val="none" w:sz="0" w:space="0" w:color="auto"/>
      </w:divBdr>
    </w:div>
    <w:div w:id="264965424">
      <w:bodyDiv w:val="1"/>
      <w:marLeft w:val="0"/>
      <w:marRight w:val="0"/>
      <w:marTop w:val="0"/>
      <w:marBottom w:val="0"/>
      <w:divBdr>
        <w:top w:val="none" w:sz="0" w:space="0" w:color="auto"/>
        <w:left w:val="none" w:sz="0" w:space="0" w:color="auto"/>
        <w:bottom w:val="none" w:sz="0" w:space="0" w:color="auto"/>
        <w:right w:val="none" w:sz="0" w:space="0" w:color="auto"/>
      </w:divBdr>
    </w:div>
    <w:div w:id="416247695">
      <w:bodyDiv w:val="1"/>
      <w:marLeft w:val="0"/>
      <w:marRight w:val="0"/>
      <w:marTop w:val="0"/>
      <w:marBottom w:val="0"/>
      <w:divBdr>
        <w:top w:val="none" w:sz="0" w:space="0" w:color="auto"/>
        <w:left w:val="none" w:sz="0" w:space="0" w:color="auto"/>
        <w:bottom w:val="none" w:sz="0" w:space="0" w:color="auto"/>
        <w:right w:val="none" w:sz="0" w:space="0" w:color="auto"/>
      </w:divBdr>
    </w:div>
    <w:div w:id="1158375424">
      <w:bodyDiv w:val="1"/>
      <w:marLeft w:val="0"/>
      <w:marRight w:val="0"/>
      <w:marTop w:val="0"/>
      <w:marBottom w:val="0"/>
      <w:divBdr>
        <w:top w:val="none" w:sz="0" w:space="0" w:color="auto"/>
        <w:left w:val="none" w:sz="0" w:space="0" w:color="auto"/>
        <w:bottom w:val="none" w:sz="0" w:space="0" w:color="auto"/>
        <w:right w:val="none" w:sz="0" w:space="0" w:color="auto"/>
      </w:divBdr>
    </w:div>
    <w:div w:id="130380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lek\AppData\Local\Microsoft\Windows\Temporary%20Internet%20Files\Content.Outlook\TJSRM7BK\ABC%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E10E5-AB84-A04A-830C-798FA6D7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C:\Users\kmalek\AppData\Local\Microsoft\Windows\Temporary Internet Files\Content.Outlook\TJSRM7BK\ABC TEMPLATE.dotx</Template>
  <TotalTime>4</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SVA</dc:creator>
  <cp:lastModifiedBy>Ryan Rabac</cp:lastModifiedBy>
  <cp:revision>6</cp:revision>
  <cp:lastPrinted>2020-09-04T20:33:00Z</cp:lastPrinted>
  <dcterms:created xsi:type="dcterms:W3CDTF">2022-03-02T17:10:00Z</dcterms:created>
  <dcterms:modified xsi:type="dcterms:W3CDTF">2022-03-03T15:03:00Z</dcterms:modified>
</cp:coreProperties>
</file>